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1319" w14:textId="4965BD66" w:rsidR="005A5F27" w:rsidRPr="007A2069" w:rsidRDefault="00B41701" w:rsidP="005A5F27">
      <w:pPr>
        <w:spacing w:line="240" w:lineRule="auto"/>
        <w:jc w:val="center"/>
        <w:rPr>
          <w:b/>
          <w:bCs/>
          <w:color w:val="7030A0"/>
          <w:sz w:val="36"/>
          <w:szCs w:val="36"/>
        </w:rPr>
      </w:pPr>
      <w:r w:rsidRPr="007A2069">
        <w:rPr>
          <w:b/>
          <w:bCs/>
          <w:color w:val="7030A0"/>
          <w:sz w:val="36"/>
          <w:szCs w:val="36"/>
        </w:rPr>
        <w:t>Online S</w:t>
      </w:r>
      <w:r w:rsidR="000E0B06">
        <w:rPr>
          <w:b/>
          <w:bCs/>
          <w:color w:val="7030A0"/>
          <w:sz w:val="36"/>
          <w:szCs w:val="36"/>
        </w:rPr>
        <w:t xml:space="preserve">pecial Webinar on </w:t>
      </w:r>
      <w:proofErr w:type="spellStart"/>
      <w:r w:rsidR="000E0B06">
        <w:rPr>
          <w:b/>
          <w:bCs/>
          <w:color w:val="7030A0"/>
          <w:sz w:val="36"/>
          <w:szCs w:val="36"/>
        </w:rPr>
        <w:t>Usul</w:t>
      </w:r>
      <w:proofErr w:type="spellEnd"/>
      <w:r w:rsidR="000E0B06">
        <w:rPr>
          <w:b/>
          <w:bCs/>
          <w:color w:val="7030A0"/>
          <w:sz w:val="36"/>
          <w:szCs w:val="36"/>
        </w:rPr>
        <w:t xml:space="preserve"> al-Din, Islamic Thought and Comparative Religion</w:t>
      </w:r>
      <w:r w:rsidR="005A5F27" w:rsidRPr="007A2069">
        <w:rPr>
          <w:b/>
          <w:bCs/>
          <w:color w:val="7030A0"/>
          <w:sz w:val="36"/>
          <w:szCs w:val="36"/>
        </w:rPr>
        <w:t xml:space="preserve"> </w:t>
      </w:r>
    </w:p>
    <w:p w14:paraId="3F6C6D30" w14:textId="77777777" w:rsidR="00B41701" w:rsidRDefault="00B41701" w:rsidP="00490112">
      <w:pPr>
        <w:spacing w:line="240" w:lineRule="auto"/>
        <w:jc w:val="center"/>
        <w:rPr>
          <w:b/>
          <w:bCs/>
          <w:color w:val="7030A0"/>
          <w:sz w:val="36"/>
          <w:szCs w:val="36"/>
        </w:rPr>
      </w:pPr>
      <w:r w:rsidRPr="007A2069">
        <w:rPr>
          <w:b/>
          <w:bCs/>
          <w:color w:val="7030A0"/>
          <w:sz w:val="36"/>
          <w:szCs w:val="36"/>
        </w:rPr>
        <w:t>Wednesday 2</w:t>
      </w:r>
      <w:r w:rsidR="007A2069" w:rsidRPr="007A2069">
        <w:rPr>
          <w:b/>
          <w:bCs/>
          <w:color w:val="7030A0"/>
          <w:sz w:val="36"/>
          <w:szCs w:val="36"/>
        </w:rPr>
        <w:t>2</w:t>
      </w:r>
      <w:r w:rsidR="007A2069" w:rsidRPr="007A2069">
        <w:rPr>
          <w:b/>
          <w:bCs/>
          <w:color w:val="7030A0"/>
          <w:sz w:val="36"/>
          <w:szCs w:val="36"/>
          <w:vertAlign w:val="superscript"/>
        </w:rPr>
        <w:t>nd</w:t>
      </w:r>
      <w:r w:rsidRPr="007A2069">
        <w:rPr>
          <w:b/>
          <w:bCs/>
          <w:color w:val="7030A0"/>
          <w:sz w:val="36"/>
          <w:szCs w:val="36"/>
          <w:vertAlign w:val="superscript"/>
        </w:rPr>
        <w:t xml:space="preserve"> </w:t>
      </w:r>
      <w:r w:rsidRPr="007A2069">
        <w:rPr>
          <w:b/>
          <w:bCs/>
          <w:color w:val="7030A0"/>
          <w:sz w:val="36"/>
          <w:szCs w:val="36"/>
        </w:rPr>
        <w:t>September 2021</w:t>
      </w:r>
    </w:p>
    <w:p w14:paraId="18C6D082" w14:textId="77777777" w:rsidR="00B41701" w:rsidRPr="007A2069" w:rsidRDefault="00B41701" w:rsidP="005A5F27">
      <w:pPr>
        <w:spacing w:line="240" w:lineRule="auto"/>
        <w:jc w:val="center"/>
        <w:rPr>
          <w:b/>
          <w:bCs/>
          <w:color w:val="7030A0"/>
          <w:sz w:val="28"/>
          <w:szCs w:val="28"/>
        </w:rPr>
      </w:pPr>
      <w:r w:rsidRPr="007A2069">
        <w:rPr>
          <w:b/>
          <w:bCs/>
          <w:color w:val="7030A0"/>
          <w:sz w:val="28"/>
          <w:szCs w:val="28"/>
        </w:rPr>
        <w:t>Link</w:t>
      </w:r>
      <w:r w:rsidR="00547626">
        <w:rPr>
          <w:b/>
          <w:bCs/>
          <w:color w:val="7030A0"/>
          <w:sz w:val="28"/>
          <w:szCs w:val="28"/>
        </w:rPr>
        <w:t xml:space="preserve">: </w:t>
      </w:r>
      <w:hyperlink r:id="rId5" w:history="1">
        <w:r w:rsidR="00547626" w:rsidRPr="00D35699">
          <w:rPr>
            <w:rStyle w:val="Hyperlink"/>
            <w:b/>
            <w:bCs/>
            <w:sz w:val="28"/>
            <w:szCs w:val="28"/>
          </w:rPr>
          <w:t>https://iium.zoom.us/j/99619660999?pwd=b3IvTHlSYkFyM2pLUmkxOGplSHJtZz09</w:t>
        </w:r>
      </w:hyperlink>
      <w:r w:rsidR="00547626">
        <w:rPr>
          <w:b/>
          <w:bCs/>
          <w:color w:val="7030A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484"/>
        <w:gridCol w:w="3137"/>
        <w:gridCol w:w="2311"/>
      </w:tblGrid>
      <w:tr w:rsidR="00B41701" w14:paraId="7E01A110" w14:textId="77777777" w:rsidTr="005A5F27">
        <w:tc>
          <w:tcPr>
            <w:tcW w:w="2310" w:type="dxa"/>
          </w:tcPr>
          <w:p w14:paraId="1E39C885" w14:textId="77777777" w:rsidR="00B41701" w:rsidRPr="00B41701" w:rsidRDefault="00B41701" w:rsidP="00B41701">
            <w:pPr>
              <w:rPr>
                <w:sz w:val="24"/>
                <w:szCs w:val="24"/>
              </w:rPr>
            </w:pPr>
            <w:r w:rsidRPr="00B41701">
              <w:rPr>
                <w:sz w:val="24"/>
                <w:szCs w:val="24"/>
              </w:rPr>
              <w:t>Session</w:t>
            </w:r>
            <w:r w:rsidR="005A5F27">
              <w:rPr>
                <w:sz w:val="24"/>
                <w:szCs w:val="24"/>
              </w:rPr>
              <w:t>s</w:t>
            </w:r>
          </w:p>
        </w:tc>
        <w:tc>
          <w:tcPr>
            <w:tcW w:w="1484" w:type="dxa"/>
          </w:tcPr>
          <w:p w14:paraId="29CE601F" w14:textId="77777777" w:rsidR="00B41701" w:rsidRPr="00B41701" w:rsidRDefault="00B41701" w:rsidP="00B41701">
            <w:pPr>
              <w:rPr>
                <w:sz w:val="24"/>
                <w:szCs w:val="24"/>
              </w:rPr>
            </w:pPr>
            <w:r w:rsidRPr="00B41701">
              <w:rPr>
                <w:sz w:val="24"/>
                <w:szCs w:val="24"/>
              </w:rPr>
              <w:t>Time</w:t>
            </w:r>
          </w:p>
        </w:tc>
        <w:tc>
          <w:tcPr>
            <w:tcW w:w="3137" w:type="dxa"/>
          </w:tcPr>
          <w:p w14:paraId="6D4A5BE0" w14:textId="77777777" w:rsidR="00B41701" w:rsidRPr="00B41701" w:rsidRDefault="00B41701" w:rsidP="00B41701">
            <w:pPr>
              <w:rPr>
                <w:sz w:val="24"/>
                <w:szCs w:val="24"/>
              </w:rPr>
            </w:pPr>
            <w:r w:rsidRPr="00B41701">
              <w:rPr>
                <w:sz w:val="24"/>
                <w:szCs w:val="24"/>
              </w:rPr>
              <w:t>Name</w:t>
            </w:r>
          </w:p>
        </w:tc>
        <w:tc>
          <w:tcPr>
            <w:tcW w:w="2311" w:type="dxa"/>
          </w:tcPr>
          <w:p w14:paraId="58B39FAD" w14:textId="77777777" w:rsidR="00B41701" w:rsidRPr="00B41701" w:rsidRDefault="00B41701" w:rsidP="00B41701">
            <w:pPr>
              <w:rPr>
                <w:sz w:val="24"/>
                <w:szCs w:val="24"/>
              </w:rPr>
            </w:pPr>
            <w:r w:rsidRPr="00B41701">
              <w:rPr>
                <w:sz w:val="24"/>
                <w:szCs w:val="24"/>
              </w:rPr>
              <w:t>Topic</w:t>
            </w:r>
          </w:p>
        </w:tc>
      </w:tr>
      <w:tr w:rsidR="00B41701" w14:paraId="6D612D24" w14:textId="77777777" w:rsidTr="005A5F27">
        <w:tc>
          <w:tcPr>
            <w:tcW w:w="2310" w:type="dxa"/>
          </w:tcPr>
          <w:p w14:paraId="1F8CCE43" w14:textId="77777777" w:rsidR="00B41701" w:rsidRPr="000E0B06" w:rsidRDefault="005A5F27" w:rsidP="00B41701">
            <w:pPr>
              <w:rPr>
                <w:b/>
                <w:bCs/>
                <w:sz w:val="28"/>
                <w:szCs w:val="28"/>
              </w:rPr>
            </w:pPr>
            <w:r w:rsidRPr="000E0B06">
              <w:rPr>
                <w:b/>
                <w:bCs/>
                <w:sz w:val="28"/>
                <w:szCs w:val="28"/>
              </w:rPr>
              <w:t>First Session</w:t>
            </w:r>
            <w:r w:rsidR="002A3917" w:rsidRPr="000E0B06">
              <w:rPr>
                <w:b/>
                <w:bCs/>
                <w:sz w:val="28"/>
                <w:szCs w:val="28"/>
              </w:rPr>
              <w:t>:</w:t>
            </w:r>
          </w:p>
          <w:p w14:paraId="77D1A618" w14:textId="77777777" w:rsidR="002A3917" w:rsidRPr="002A3917" w:rsidRDefault="002A3917" w:rsidP="00B4170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E0B06">
              <w:rPr>
                <w:b/>
                <w:bCs/>
                <w:sz w:val="28"/>
                <w:szCs w:val="28"/>
              </w:rPr>
              <w:t xml:space="preserve">Moderator: Dr </w:t>
            </w:r>
            <w:proofErr w:type="spellStart"/>
            <w:r w:rsidRPr="000E0B06">
              <w:rPr>
                <w:b/>
                <w:bCs/>
                <w:sz w:val="28"/>
                <w:szCs w:val="28"/>
              </w:rPr>
              <w:t>Fathmir</w:t>
            </w:r>
            <w:proofErr w:type="spellEnd"/>
          </w:p>
        </w:tc>
        <w:tc>
          <w:tcPr>
            <w:tcW w:w="1484" w:type="dxa"/>
          </w:tcPr>
          <w:p w14:paraId="40DDEB0B" w14:textId="77777777" w:rsidR="00B41701" w:rsidRPr="000E0B06" w:rsidRDefault="005057EC" w:rsidP="00B41701">
            <w:pPr>
              <w:rPr>
                <w:b/>
                <w:bCs/>
                <w:sz w:val="20"/>
                <w:szCs w:val="20"/>
              </w:rPr>
            </w:pPr>
            <w:r w:rsidRPr="000E0B06">
              <w:rPr>
                <w:b/>
                <w:bCs/>
                <w:sz w:val="20"/>
                <w:szCs w:val="20"/>
              </w:rPr>
              <w:t>9.00-10.2</w:t>
            </w:r>
            <w:r w:rsidR="002A3917" w:rsidRPr="000E0B06">
              <w:rPr>
                <w:b/>
                <w:bCs/>
                <w:sz w:val="20"/>
                <w:szCs w:val="20"/>
              </w:rPr>
              <w:t xml:space="preserve">0 </w:t>
            </w:r>
            <w:r w:rsidR="00B41701" w:rsidRPr="000E0B06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137" w:type="dxa"/>
          </w:tcPr>
          <w:p w14:paraId="1C8ED672" w14:textId="77777777" w:rsidR="00B41701" w:rsidRPr="00B41701" w:rsidRDefault="00B41701" w:rsidP="00B4170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EC597E6" w14:textId="77777777" w:rsidR="00B41701" w:rsidRPr="00B41701" w:rsidRDefault="00B41701" w:rsidP="00B41701">
            <w:pPr>
              <w:rPr>
                <w:sz w:val="24"/>
                <w:szCs w:val="24"/>
              </w:rPr>
            </w:pPr>
          </w:p>
        </w:tc>
      </w:tr>
      <w:tr w:rsidR="00B41701" w14:paraId="6D984EE8" w14:textId="77777777" w:rsidTr="005A5F27">
        <w:tc>
          <w:tcPr>
            <w:tcW w:w="2310" w:type="dxa"/>
          </w:tcPr>
          <w:p w14:paraId="440DAF12" w14:textId="77777777" w:rsidR="00B41701" w:rsidRDefault="00B41701" w:rsidP="005A5F27">
            <w:pPr>
              <w:rPr>
                <w:sz w:val="24"/>
                <w:szCs w:val="24"/>
              </w:rPr>
            </w:pPr>
            <w:r w:rsidRPr="005A5F27">
              <w:rPr>
                <w:b/>
                <w:bCs/>
                <w:sz w:val="24"/>
                <w:szCs w:val="24"/>
              </w:rPr>
              <w:t>Welcoming remarks</w:t>
            </w:r>
            <w:r w:rsidRPr="00B41701">
              <w:rPr>
                <w:sz w:val="24"/>
                <w:szCs w:val="24"/>
              </w:rPr>
              <w:t xml:space="preserve"> </w:t>
            </w:r>
          </w:p>
          <w:p w14:paraId="5C021C14" w14:textId="77777777" w:rsidR="002B69E5" w:rsidRDefault="002B69E5" w:rsidP="005A5F27">
            <w:pPr>
              <w:rPr>
                <w:b/>
                <w:bCs/>
                <w:sz w:val="24"/>
                <w:szCs w:val="24"/>
              </w:rPr>
            </w:pPr>
          </w:p>
          <w:p w14:paraId="57FC2399" w14:textId="77777777" w:rsidR="002B69E5" w:rsidRDefault="002B69E5" w:rsidP="002B69E5">
            <w:pPr>
              <w:rPr>
                <w:b/>
                <w:bCs/>
                <w:sz w:val="24"/>
                <w:szCs w:val="24"/>
              </w:rPr>
            </w:pPr>
          </w:p>
          <w:p w14:paraId="7EEE99D7" w14:textId="77777777" w:rsidR="002B69E5" w:rsidRDefault="00B41701" w:rsidP="002B69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290D793" w14:textId="77777777" w:rsidR="002A3917" w:rsidRDefault="002A3917" w:rsidP="002B69E5">
            <w:pPr>
              <w:rPr>
                <w:b/>
                <w:bCs/>
                <w:sz w:val="24"/>
                <w:szCs w:val="24"/>
              </w:rPr>
            </w:pPr>
          </w:p>
          <w:p w14:paraId="29AAEFA8" w14:textId="77777777" w:rsidR="005A5F27" w:rsidRPr="002B69E5" w:rsidRDefault="005A5F27" w:rsidP="002B69E5">
            <w:pPr>
              <w:rPr>
                <w:b/>
                <w:bCs/>
                <w:sz w:val="24"/>
                <w:szCs w:val="24"/>
              </w:rPr>
            </w:pPr>
            <w:r w:rsidRPr="002B69E5">
              <w:rPr>
                <w:b/>
                <w:bCs/>
                <w:sz w:val="24"/>
                <w:szCs w:val="24"/>
              </w:rPr>
              <w:t>Paper presentation</w:t>
            </w:r>
            <w:r w:rsidR="002B69E5">
              <w:rPr>
                <w:b/>
                <w:bCs/>
                <w:sz w:val="24"/>
                <w:szCs w:val="24"/>
              </w:rPr>
              <w:t>s</w:t>
            </w:r>
          </w:p>
          <w:p w14:paraId="1DB8BDED" w14:textId="77777777" w:rsidR="005A5F27" w:rsidRDefault="005A5F27" w:rsidP="005A5F27">
            <w:pPr>
              <w:rPr>
                <w:sz w:val="24"/>
                <w:szCs w:val="24"/>
              </w:rPr>
            </w:pPr>
          </w:p>
          <w:p w14:paraId="535AE1EC" w14:textId="77777777" w:rsidR="005A5F27" w:rsidRDefault="005A5F27" w:rsidP="005A5F27">
            <w:pPr>
              <w:rPr>
                <w:sz w:val="24"/>
                <w:szCs w:val="24"/>
              </w:rPr>
            </w:pPr>
          </w:p>
          <w:p w14:paraId="6099F6BF" w14:textId="77777777" w:rsidR="005A5F27" w:rsidRDefault="002A3917" w:rsidP="005A5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(each presenter will give presentation within 12 minutes)</w:t>
            </w:r>
          </w:p>
          <w:p w14:paraId="0D9BD954" w14:textId="77777777" w:rsidR="005A5F27" w:rsidRPr="005A5F27" w:rsidRDefault="005A5F27" w:rsidP="005A5F27">
            <w:pPr>
              <w:rPr>
                <w:sz w:val="24"/>
                <w:szCs w:val="24"/>
              </w:rPr>
            </w:pPr>
          </w:p>
          <w:p w14:paraId="2EED1A1F" w14:textId="77777777" w:rsidR="005A5F27" w:rsidRDefault="005A5F27" w:rsidP="005A5F27">
            <w:pPr>
              <w:rPr>
                <w:sz w:val="24"/>
                <w:szCs w:val="24"/>
              </w:rPr>
            </w:pPr>
          </w:p>
          <w:p w14:paraId="590FF05A" w14:textId="77777777" w:rsidR="005A5F27" w:rsidRDefault="005A5F27" w:rsidP="005A5F27">
            <w:pPr>
              <w:rPr>
                <w:sz w:val="24"/>
                <w:szCs w:val="24"/>
              </w:rPr>
            </w:pPr>
          </w:p>
          <w:p w14:paraId="53848569" w14:textId="77777777" w:rsidR="005A5F27" w:rsidRDefault="005A5F27" w:rsidP="005A5F27">
            <w:pPr>
              <w:rPr>
                <w:sz w:val="24"/>
                <w:szCs w:val="24"/>
              </w:rPr>
            </w:pPr>
          </w:p>
          <w:p w14:paraId="1DFEE962" w14:textId="77777777" w:rsidR="005A5F27" w:rsidRDefault="005A5F27" w:rsidP="005A5F27">
            <w:pPr>
              <w:rPr>
                <w:sz w:val="24"/>
                <w:szCs w:val="24"/>
              </w:rPr>
            </w:pPr>
          </w:p>
          <w:p w14:paraId="574C1F14" w14:textId="77777777" w:rsidR="005A5F27" w:rsidRDefault="005A5F27" w:rsidP="005A5F27">
            <w:pPr>
              <w:rPr>
                <w:sz w:val="24"/>
                <w:szCs w:val="24"/>
              </w:rPr>
            </w:pPr>
          </w:p>
          <w:p w14:paraId="1E51313D" w14:textId="77777777" w:rsidR="005A5F27" w:rsidRDefault="005A5F27" w:rsidP="005A5F27">
            <w:pPr>
              <w:rPr>
                <w:sz w:val="24"/>
                <w:szCs w:val="24"/>
              </w:rPr>
            </w:pPr>
          </w:p>
          <w:p w14:paraId="2BDAA503" w14:textId="77777777" w:rsidR="005A5F27" w:rsidRDefault="005A5F27" w:rsidP="005A5F27">
            <w:pPr>
              <w:rPr>
                <w:sz w:val="24"/>
                <w:szCs w:val="24"/>
              </w:rPr>
            </w:pPr>
          </w:p>
          <w:p w14:paraId="7DF9323D" w14:textId="77777777" w:rsidR="005A5F27" w:rsidRDefault="005A5F27" w:rsidP="005A5F27">
            <w:pPr>
              <w:rPr>
                <w:sz w:val="24"/>
                <w:szCs w:val="24"/>
              </w:rPr>
            </w:pPr>
          </w:p>
          <w:p w14:paraId="5C09394E" w14:textId="77777777" w:rsidR="005A5F27" w:rsidRDefault="005A5F27" w:rsidP="002A3917">
            <w:pPr>
              <w:pStyle w:val="ListParagraph"/>
              <w:rPr>
                <w:sz w:val="24"/>
                <w:szCs w:val="24"/>
              </w:rPr>
            </w:pPr>
          </w:p>
          <w:p w14:paraId="68E85BF2" w14:textId="77777777" w:rsidR="002A3917" w:rsidRDefault="002A3917" w:rsidP="002A3917">
            <w:pPr>
              <w:pStyle w:val="ListParagraph"/>
              <w:rPr>
                <w:sz w:val="24"/>
                <w:szCs w:val="24"/>
              </w:rPr>
            </w:pPr>
          </w:p>
          <w:p w14:paraId="351C415C" w14:textId="77777777" w:rsidR="002A3917" w:rsidRDefault="002A3917" w:rsidP="002A3917">
            <w:pPr>
              <w:pStyle w:val="ListParagraph"/>
              <w:rPr>
                <w:sz w:val="24"/>
                <w:szCs w:val="24"/>
              </w:rPr>
            </w:pPr>
          </w:p>
          <w:p w14:paraId="18043639" w14:textId="77777777" w:rsidR="002A3917" w:rsidRDefault="002A3917" w:rsidP="002A3917">
            <w:pPr>
              <w:pStyle w:val="ListParagraph"/>
              <w:rPr>
                <w:sz w:val="24"/>
                <w:szCs w:val="24"/>
              </w:rPr>
            </w:pPr>
          </w:p>
          <w:p w14:paraId="74A0ED57" w14:textId="77777777" w:rsidR="002A3917" w:rsidRDefault="002A3917" w:rsidP="002A3917">
            <w:pPr>
              <w:pStyle w:val="ListParagraph"/>
              <w:rPr>
                <w:sz w:val="24"/>
                <w:szCs w:val="24"/>
              </w:rPr>
            </w:pPr>
          </w:p>
          <w:p w14:paraId="5CBE0B21" w14:textId="77777777" w:rsidR="002A3917" w:rsidRDefault="002A3917" w:rsidP="002A3917">
            <w:pPr>
              <w:pStyle w:val="ListParagraph"/>
              <w:rPr>
                <w:sz w:val="24"/>
                <w:szCs w:val="24"/>
              </w:rPr>
            </w:pPr>
          </w:p>
          <w:p w14:paraId="01BDD9D1" w14:textId="77777777" w:rsidR="002A3917" w:rsidRDefault="002A3917" w:rsidP="002A3917">
            <w:pPr>
              <w:pStyle w:val="ListParagraph"/>
              <w:rPr>
                <w:sz w:val="24"/>
                <w:szCs w:val="24"/>
              </w:rPr>
            </w:pPr>
          </w:p>
          <w:p w14:paraId="6B59DED2" w14:textId="77777777" w:rsidR="002A3917" w:rsidRDefault="002A3917" w:rsidP="002A3917">
            <w:pPr>
              <w:pStyle w:val="ListParagraph"/>
              <w:rPr>
                <w:sz w:val="24"/>
                <w:szCs w:val="24"/>
              </w:rPr>
            </w:pPr>
          </w:p>
          <w:p w14:paraId="71C60B76" w14:textId="77777777" w:rsidR="002A3917" w:rsidRDefault="002A3917" w:rsidP="002A3917">
            <w:pPr>
              <w:pStyle w:val="ListParagraph"/>
              <w:rPr>
                <w:sz w:val="24"/>
                <w:szCs w:val="24"/>
              </w:rPr>
            </w:pPr>
          </w:p>
          <w:p w14:paraId="55B2914C" w14:textId="77777777" w:rsidR="002A3917" w:rsidRDefault="002A3917" w:rsidP="002A3917">
            <w:pPr>
              <w:pStyle w:val="ListParagraph"/>
              <w:rPr>
                <w:sz w:val="24"/>
                <w:szCs w:val="24"/>
              </w:rPr>
            </w:pPr>
          </w:p>
          <w:p w14:paraId="3E7CEBF3" w14:textId="77777777" w:rsidR="002A3917" w:rsidRDefault="002A3917" w:rsidP="002A3917">
            <w:pPr>
              <w:pStyle w:val="ListParagraph"/>
              <w:rPr>
                <w:sz w:val="24"/>
                <w:szCs w:val="24"/>
              </w:rPr>
            </w:pPr>
          </w:p>
          <w:p w14:paraId="59748CDD" w14:textId="77777777" w:rsidR="002A3917" w:rsidRDefault="002A3917" w:rsidP="002A3917">
            <w:pPr>
              <w:pStyle w:val="ListParagraph"/>
              <w:rPr>
                <w:sz w:val="24"/>
                <w:szCs w:val="24"/>
              </w:rPr>
            </w:pPr>
          </w:p>
          <w:p w14:paraId="674CCDFA" w14:textId="77777777" w:rsidR="002A3917" w:rsidRDefault="002A3917" w:rsidP="002A3917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2A3917">
              <w:rPr>
                <w:b/>
                <w:bCs/>
                <w:sz w:val="24"/>
                <w:szCs w:val="24"/>
              </w:rPr>
              <w:lastRenderedPageBreak/>
              <w:t>Q &amp; A</w:t>
            </w:r>
          </w:p>
          <w:p w14:paraId="0886EBE8" w14:textId="77777777" w:rsidR="00AE2028" w:rsidRPr="002A3917" w:rsidRDefault="00AE2028" w:rsidP="002A3917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3B14CEF7" w14:textId="77777777" w:rsidR="00B41701" w:rsidRDefault="00685BEE" w:rsidP="00B4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2A3917">
              <w:rPr>
                <w:sz w:val="24"/>
                <w:szCs w:val="24"/>
              </w:rPr>
              <w:t xml:space="preserve"> minutes</w:t>
            </w:r>
          </w:p>
          <w:p w14:paraId="2854AF9A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53E16090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0842684E" w14:textId="77777777" w:rsidR="002A3917" w:rsidRDefault="002A3917" w:rsidP="002A3917">
            <w:pPr>
              <w:rPr>
                <w:sz w:val="24"/>
                <w:szCs w:val="24"/>
              </w:rPr>
            </w:pPr>
          </w:p>
          <w:p w14:paraId="76A832B4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2DAE1056" w14:textId="77777777" w:rsidR="002A3917" w:rsidRDefault="002A3917" w:rsidP="00B4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minutes</w:t>
            </w:r>
          </w:p>
          <w:p w14:paraId="09B59148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15932910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499AFD3D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59F1F05D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319F0C82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3DAFA035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15A1E7F3" w14:textId="77777777" w:rsidR="002A3917" w:rsidRDefault="002A3917" w:rsidP="00B4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minutes</w:t>
            </w:r>
          </w:p>
          <w:p w14:paraId="7F4C0ED2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23E17B50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1C446AA1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07BB6FAB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3CB7AA0B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6D03474D" w14:textId="77777777" w:rsidR="002A3917" w:rsidRDefault="002A3917" w:rsidP="00B4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minutes</w:t>
            </w:r>
          </w:p>
          <w:p w14:paraId="31D356F9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13BC6DFE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3ED47374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775DFC3C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6BA2747E" w14:textId="77777777" w:rsidR="00685BEE" w:rsidRDefault="00685BEE" w:rsidP="00B41701">
            <w:pPr>
              <w:rPr>
                <w:sz w:val="24"/>
                <w:szCs w:val="24"/>
              </w:rPr>
            </w:pPr>
          </w:p>
          <w:p w14:paraId="525BF8CA" w14:textId="77777777" w:rsidR="007153F4" w:rsidRDefault="007153F4" w:rsidP="00B41701">
            <w:pPr>
              <w:rPr>
                <w:sz w:val="24"/>
                <w:szCs w:val="24"/>
              </w:rPr>
            </w:pPr>
          </w:p>
          <w:p w14:paraId="2D643054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779EE346" w14:textId="77777777" w:rsidR="002A3917" w:rsidRDefault="002A3917" w:rsidP="00B4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minutes</w:t>
            </w:r>
          </w:p>
          <w:p w14:paraId="2581EFB0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04D50523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7B32CD27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66F54F45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6BEEFEE1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4AB4DE65" w14:textId="77777777" w:rsidR="002A3917" w:rsidRPr="00B41701" w:rsidRDefault="002A3917" w:rsidP="00B4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minutes</w:t>
            </w:r>
          </w:p>
        </w:tc>
        <w:tc>
          <w:tcPr>
            <w:tcW w:w="3137" w:type="dxa"/>
          </w:tcPr>
          <w:p w14:paraId="17C4AED2" w14:textId="77777777" w:rsidR="00B41701" w:rsidRPr="00547626" w:rsidRDefault="000440AF" w:rsidP="00B41701">
            <w:p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lastRenderedPageBreak/>
              <w:t>B</w:t>
            </w:r>
            <w:r w:rsidR="005A5F27" w:rsidRPr="00547626">
              <w:rPr>
                <w:rFonts w:cstheme="minorHAnsi"/>
                <w:sz w:val="24"/>
                <w:szCs w:val="24"/>
              </w:rPr>
              <w:t>y</w:t>
            </w:r>
            <w:r w:rsidRPr="00547626">
              <w:rPr>
                <w:rFonts w:cstheme="minorHAnsi"/>
                <w:sz w:val="24"/>
                <w:szCs w:val="24"/>
              </w:rPr>
              <w:t xml:space="preserve"> </w:t>
            </w:r>
            <w:r w:rsidR="005A5F27" w:rsidRPr="00547626">
              <w:rPr>
                <w:rFonts w:cstheme="minorHAnsi"/>
                <w:sz w:val="24"/>
                <w:szCs w:val="24"/>
              </w:rPr>
              <w:t xml:space="preserve"> </w:t>
            </w:r>
            <w:r w:rsidR="004F7DB7" w:rsidRPr="00547626">
              <w:rPr>
                <w:rFonts w:cstheme="minorHAnsi"/>
                <w:sz w:val="24"/>
                <w:szCs w:val="24"/>
              </w:rPr>
              <w:t>Assoc. Prof. Dr. Amilah Awang Abd Rahman</w:t>
            </w:r>
          </w:p>
          <w:p w14:paraId="6F7377DE" w14:textId="77777777" w:rsidR="002A3917" w:rsidRPr="00547626" w:rsidRDefault="002A3917" w:rsidP="00B41701">
            <w:pPr>
              <w:rPr>
                <w:rFonts w:cstheme="minorHAnsi"/>
                <w:sz w:val="24"/>
                <w:szCs w:val="24"/>
              </w:rPr>
            </w:pPr>
          </w:p>
          <w:p w14:paraId="3BCA67B9" w14:textId="77777777" w:rsidR="002B69E5" w:rsidRPr="00547626" w:rsidRDefault="002B69E5" w:rsidP="002B69E5">
            <w:pPr>
              <w:rPr>
                <w:rFonts w:cstheme="minorHAnsi"/>
                <w:sz w:val="24"/>
                <w:szCs w:val="24"/>
              </w:rPr>
            </w:pPr>
          </w:p>
          <w:p w14:paraId="5EFA0995" w14:textId="77777777" w:rsidR="002A3917" w:rsidRPr="00547626" w:rsidRDefault="002A3917" w:rsidP="002B69E5">
            <w:pPr>
              <w:rPr>
                <w:rFonts w:cstheme="minorHAnsi"/>
                <w:sz w:val="24"/>
                <w:szCs w:val="24"/>
              </w:rPr>
            </w:pPr>
          </w:p>
          <w:p w14:paraId="394E901E" w14:textId="77777777" w:rsidR="002B69E5" w:rsidRPr="00547626" w:rsidRDefault="004F7DB7" w:rsidP="004F7DB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Assoc. Prof. Dr. Che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Amnah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Bahari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FB9376" w14:textId="77777777" w:rsidR="002B69E5" w:rsidRPr="00547626" w:rsidRDefault="002B69E5" w:rsidP="002B69E5">
            <w:pPr>
              <w:rPr>
                <w:rFonts w:cstheme="minorHAnsi"/>
                <w:sz w:val="24"/>
                <w:szCs w:val="24"/>
              </w:rPr>
            </w:pPr>
          </w:p>
          <w:p w14:paraId="6F54D10F" w14:textId="77777777" w:rsidR="002B69E5" w:rsidRPr="00547626" w:rsidRDefault="002B69E5" w:rsidP="002B69E5">
            <w:pPr>
              <w:rPr>
                <w:rFonts w:cstheme="minorHAnsi"/>
                <w:sz w:val="24"/>
                <w:szCs w:val="24"/>
              </w:rPr>
            </w:pPr>
          </w:p>
          <w:p w14:paraId="23E51952" w14:textId="77777777" w:rsidR="002B69E5" w:rsidRPr="00547626" w:rsidRDefault="002B69E5" w:rsidP="002B69E5">
            <w:pPr>
              <w:rPr>
                <w:rFonts w:cstheme="minorHAnsi"/>
                <w:sz w:val="24"/>
                <w:szCs w:val="24"/>
              </w:rPr>
            </w:pPr>
          </w:p>
          <w:p w14:paraId="270935C8" w14:textId="77777777" w:rsidR="002B69E5" w:rsidRPr="00547626" w:rsidRDefault="002B69E5" w:rsidP="002B69E5">
            <w:pPr>
              <w:rPr>
                <w:rFonts w:cstheme="minorHAnsi"/>
                <w:sz w:val="24"/>
                <w:szCs w:val="24"/>
              </w:rPr>
            </w:pPr>
          </w:p>
          <w:p w14:paraId="27610F14" w14:textId="77777777" w:rsidR="002B69E5" w:rsidRPr="00547626" w:rsidRDefault="002B69E5" w:rsidP="002B69E5">
            <w:pPr>
              <w:rPr>
                <w:rFonts w:cstheme="minorHAnsi"/>
                <w:sz w:val="24"/>
                <w:szCs w:val="24"/>
              </w:rPr>
            </w:pPr>
          </w:p>
          <w:p w14:paraId="518C2870" w14:textId="77777777" w:rsidR="002B69E5" w:rsidRPr="00547626" w:rsidRDefault="004F7DB7" w:rsidP="004F7DB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Assoc. Prof. Dr.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Haslina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Ibrahim </w:t>
            </w:r>
          </w:p>
          <w:p w14:paraId="08F8370B" w14:textId="77777777" w:rsidR="002B69E5" w:rsidRPr="00547626" w:rsidRDefault="002B69E5" w:rsidP="002B69E5">
            <w:pPr>
              <w:rPr>
                <w:rFonts w:cstheme="minorHAnsi"/>
                <w:sz w:val="24"/>
                <w:szCs w:val="24"/>
              </w:rPr>
            </w:pPr>
          </w:p>
          <w:p w14:paraId="3564591E" w14:textId="77777777" w:rsidR="002B69E5" w:rsidRPr="00547626" w:rsidRDefault="002B69E5" w:rsidP="002B69E5">
            <w:pPr>
              <w:rPr>
                <w:rFonts w:cstheme="minorHAnsi"/>
                <w:sz w:val="24"/>
                <w:szCs w:val="24"/>
              </w:rPr>
            </w:pPr>
          </w:p>
          <w:p w14:paraId="65BBAF9C" w14:textId="77777777" w:rsidR="00CA317C" w:rsidRPr="00547626" w:rsidRDefault="00CA317C" w:rsidP="002B69E5">
            <w:pPr>
              <w:rPr>
                <w:rFonts w:cstheme="minorHAnsi"/>
                <w:sz w:val="24"/>
                <w:szCs w:val="24"/>
              </w:rPr>
            </w:pPr>
          </w:p>
          <w:p w14:paraId="6C4CDA19" w14:textId="77777777" w:rsidR="002A3917" w:rsidRPr="00547626" w:rsidRDefault="002A3917" w:rsidP="002B69E5">
            <w:pPr>
              <w:rPr>
                <w:rFonts w:cstheme="minorHAnsi"/>
                <w:sz w:val="24"/>
                <w:szCs w:val="24"/>
              </w:rPr>
            </w:pPr>
          </w:p>
          <w:p w14:paraId="5B57D689" w14:textId="77777777" w:rsidR="002A3917" w:rsidRPr="00547626" w:rsidRDefault="004F7DB7" w:rsidP="004F7DB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Assoc. Prof. Dr. Abdul Salam M. Shukri </w:t>
            </w:r>
          </w:p>
          <w:p w14:paraId="53CE1D82" w14:textId="77777777" w:rsidR="002A3917" w:rsidRPr="00547626" w:rsidRDefault="002A3917" w:rsidP="002A3917">
            <w:pPr>
              <w:rPr>
                <w:rFonts w:cstheme="minorHAnsi"/>
                <w:sz w:val="24"/>
                <w:szCs w:val="24"/>
              </w:rPr>
            </w:pPr>
          </w:p>
          <w:p w14:paraId="254EF8F7" w14:textId="77777777" w:rsidR="002A3917" w:rsidRPr="00547626" w:rsidRDefault="002A3917" w:rsidP="002A3917">
            <w:pPr>
              <w:rPr>
                <w:rFonts w:cstheme="minorHAnsi"/>
                <w:sz w:val="24"/>
                <w:szCs w:val="24"/>
              </w:rPr>
            </w:pPr>
          </w:p>
          <w:p w14:paraId="61B1F56B" w14:textId="77777777" w:rsidR="00685BEE" w:rsidRPr="00547626" w:rsidRDefault="00685BEE" w:rsidP="002A3917">
            <w:pPr>
              <w:rPr>
                <w:rFonts w:cstheme="minorHAnsi"/>
                <w:sz w:val="24"/>
                <w:szCs w:val="24"/>
              </w:rPr>
            </w:pPr>
          </w:p>
          <w:p w14:paraId="0320F3F9" w14:textId="77777777" w:rsidR="00685BEE" w:rsidRDefault="00685BEE" w:rsidP="002A3917">
            <w:pPr>
              <w:rPr>
                <w:rFonts w:cstheme="minorHAnsi"/>
                <w:sz w:val="24"/>
                <w:szCs w:val="24"/>
              </w:rPr>
            </w:pPr>
          </w:p>
          <w:p w14:paraId="223C52BA" w14:textId="77777777" w:rsidR="007153F4" w:rsidRPr="00547626" w:rsidRDefault="007153F4" w:rsidP="002A3917">
            <w:pPr>
              <w:rPr>
                <w:rFonts w:cstheme="minorHAnsi"/>
                <w:sz w:val="24"/>
                <w:szCs w:val="24"/>
              </w:rPr>
            </w:pPr>
          </w:p>
          <w:p w14:paraId="7F3E770C" w14:textId="77777777" w:rsidR="002A3917" w:rsidRPr="00547626" w:rsidRDefault="002A3917" w:rsidP="002A3917">
            <w:pPr>
              <w:rPr>
                <w:rFonts w:cstheme="minorHAnsi"/>
                <w:sz w:val="24"/>
                <w:szCs w:val="24"/>
              </w:rPr>
            </w:pPr>
          </w:p>
          <w:p w14:paraId="1A69F129" w14:textId="77777777" w:rsidR="002B69E5" w:rsidRPr="00547626" w:rsidRDefault="004F7DB7" w:rsidP="004F7DB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Assoc. Prof. Dr.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Fatmir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Shehu</w:t>
            </w:r>
          </w:p>
          <w:p w14:paraId="6D5577A6" w14:textId="77777777" w:rsidR="002B69E5" w:rsidRPr="00547626" w:rsidRDefault="002B69E5" w:rsidP="002B69E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2DC1FA2" w14:textId="77777777" w:rsidR="00B41701" w:rsidRDefault="005A5F27" w:rsidP="00B4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1B634EF" w14:textId="77777777" w:rsidR="005A5F27" w:rsidRDefault="005A5F27" w:rsidP="00B41701">
            <w:pPr>
              <w:rPr>
                <w:sz w:val="24"/>
                <w:szCs w:val="24"/>
              </w:rPr>
            </w:pPr>
          </w:p>
          <w:p w14:paraId="56199FAC" w14:textId="77777777" w:rsidR="005A5F27" w:rsidRDefault="005A5F27" w:rsidP="00B41701">
            <w:pPr>
              <w:rPr>
                <w:sz w:val="24"/>
                <w:szCs w:val="24"/>
              </w:rPr>
            </w:pPr>
          </w:p>
          <w:p w14:paraId="300F7B14" w14:textId="77777777" w:rsidR="005A5F27" w:rsidRDefault="005A5F27" w:rsidP="00B41701">
            <w:pPr>
              <w:rPr>
                <w:sz w:val="24"/>
                <w:szCs w:val="24"/>
              </w:rPr>
            </w:pPr>
          </w:p>
          <w:p w14:paraId="5CF16FD4" w14:textId="77777777" w:rsidR="00685BEE" w:rsidRDefault="00685BEE" w:rsidP="00B41701">
            <w:pPr>
              <w:rPr>
                <w:sz w:val="24"/>
                <w:szCs w:val="24"/>
              </w:rPr>
            </w:pPr>
          </w:p>
          <w:p w14:paraId="355BEF62" w14:textId="77777777" w:rsidR="005A5F27" w:rsidRDefault="005A5F27" w:rsidP="00B41701">
            <w:pPr>
              <w:rPr>
                <w:sz w:val="24"/>
                <w:szCs w:val="24"/>
              </w:rPr>
            </w:pPr>
            <w:r w:rsidRPr="005A5F27">
              <w:rPr>
                <w:sz w:val="24"/>
                <w:szCs w:val="24"/>
              </w:rPr>
              <w:t>Work, faith and life balance: the Relevance in verse 77, Surat al-</w:t>
            </w:r>
            <w:proofErr w:type="spellStart"/>
            <w:r w:rsidRPr="005A5F27">
              <w:rPr>
                <w:sz w:val="24"/>
                <w:szCs w:val="24"/>
              </w:rPr>
              <w:t>Qasas</w:t>
            </w:r>
            <w:proofErr w:type="spellEnd"/>
            <w:r w:rsidRPr="005A5F27">
              <w:rPr>
                <w:sz w:val="24"/>
                <w:szCs w:val="24"/>
              </w:rPr>
              <w:t xml:space="preserve"> in the context of COVID 19</w:t>
            </w:r>
          </w:p>
          <w:p w14:paraId="22FB5480" w14:textId="77777777" w:rsidR="002B69E5" w:rsidRDefault="002B69E5" w:rsidP="00B41701">
            <w:pPr>
              <w:rPr>
                <w:sz w:val="24"/>
                <w:szCs w:val="24"/>
              </w:rPr>
            </w:pPr>
          </w:p>
          <w:p w14:paraId="1EE57A6F" w14:textId="77777777" w:rsidR="005A5F27" w:rsidRDefault="00685BEE" w:rsidP="00B4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Synergatic</w:t>
            </w:r>
            <w:proofErr w:type="spellEnd"/>
            <w:r>
              <w:rPr>
                <w:sz w:val="24"/>
                <w:szCs w:val="24"/>
              </w:rPr>
              <w:t xml:space="preserve"> Da’wah Model of </w:t>
            </w:r>
            <w:proofErr w:type="spellStart"/>
            <w:r>
              <w:rPr>
                <w:sz w:val="24"/>
                <w:szCs w:val="24"/>
              </w:rPr>
              <w:t>Hamka</w:t>
            </w:r>
            <w:proofErr w:type="spellEnd"/>
            <w:r>
              <w:rPr>
                <w:sz w:val="24"/>
                <w:szCs w:val="24"/>
              </w:rPr>
              <w:t>: Islamization of the Self, Education and Institution</w:t>
            </w:r>
          </w:p>
          <w:p w14:paraId="6496B62F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04D81C51" w14:textId="77777777" w:rsidR="005A5F27" w:rsidRDefault="005A5F27" w:rsidP="00B41701">
            <w:pPr>
              <w:rPr>
                <w:sz w:val="24"/>
                <w:szCs w:val="24"/>
              </w:rPr>
            </w:pPr>
            <w:r w:rsidRPr="005A5F27">
              <w:rPr>
                <w:sz w:val="24"/>
                <w:szCs w:val="24"/>
              </w:rPr>
              <w:t>Non-Muslim Chinese in Malaysia: A Current State of Islamic Da‘wah (Preaching) to Non-Muslim Chinese in the State of Kelantan</w:t>
            </w:r>
          </w:p>
          <w:p w14:paraId="71C310D6" w14:textId="77777777" w:rsidR="002A3917" w:rsidRDefault="002A3917" w:rsidP="00B41701">
            <w:pPr>
              <w:rPr>
                <w:sz w:val="24"/>
                <w:szCs w:val="24"/>
              </w:rPr>
            </w:pPr>
          </w:p>
          <w:p w14:paraId="6369D189" w14:textId="77777777" w:rsidR="005A5F27" w:rsidRPr="00B41701" w:rsidRDefault="005A5F27" w:rsidP="00B41701">
            <w:pPr>
              <w:rPr>
                <w:sz w:val="24"/>
                <w:szCs w:val="24"/>
              </w:rPr>
            </w:pPr>
            <w:r w:rsidRPr="005A5F27">
              <w:rPr>
                <w:sz w:val="24"/>
                <w:szCs w:val="24"/>
              </w:rPr>
              <w:t>The Role of TAQWA in Managing Social Responsibility at the Institutional Level: An Exegetical Approach</w:t>
            </w:r>
          </w:p>
        </w:tc>
      </w:tr>
      <w:tr w:rsidR="0093350C" w14:paraId="5F50F775" w14:textId="77777777" w:rsidTr="005A5F27">
        <w:tc>
          <w:tcPr>
            <w:tcW w:w="2310" w:type="dxa"/>
          </w:tcPr>
          <w:p w14:paraId="071807D5" w14:textId="77777777" w:rsidR="0093350C" w:rsidRDefault="0093350C" w:rsidP="00B41701"/>
        </w:tc>
        <w:tc>
          <w:tcPr>
            <w:tcW w:w="1484" w:type="dxa"/>
          </w:tcPr>
          <w:p w14:paraId="3FF11912" w14:textId="77777777" w:rsidR="0093350C" w:rsidRPr="00547626" w:rsidRDefault="0093350C" w:rsidP="00A759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7" w:type="dxa"/>
          </w:tcPr>
          <w:p w14:paraId="1F5BA534" w14:textId="77777777" w:rsidR="0093350C" w:rsidRDefault="0093350C" w:rsidP="00A759A5"/>
        </w:tc>
        <w:tc>
          <w:tcPr>
            <w:tcW w:w="2311" w:type="dxa"/>
          </w:tcPr>
          <w:p w14:paraId="19DD7151" w14:textId="77777777" w:rsidR="0093350C" w:rsidRDefault="0093350C" w:rsidP="00B41701"/>
        </w:tc>
      </w:tr>
      <w:tr w:rsidR="0093350C" w14:paraId="1B62754A" w14:textId="77777777" w:rsidTr="005A5F27">
        <w:tc>
          <w:tcPr>
            <w:tcW w:w="2310" w:type="dxa"/>
          </w:tcPr>
          <w:p w14:paraId="403224D6" w14:textId="77777777" w:rsidR="0093350C" w:rsidRPr="000E0B06" w:rsidRDefault="0093350C" w:rsidP="00AE2028">
            <w:pPr>
              <w:rPr>
                <w:b/>
                <w:bCs/>
                <w:sz w:val="28"/>
                <w:szCs w:val="28"/>
              </w:rPr>
            </w:pPr>
            <w:r w:rsidRPr="000E0B06">
              <w:rPr>
                <w:b/>
                <w:bCs/>
                <w:sz w:val="28"/>
                <w:szCs w:val="28"/>
              </w:rPr>
              <w:t>Second Session:</w:t>
            </w:r>
          </w:p>
          <w:p w14:paraId="5EBBFDB5" w14:textId="77777777" w:rsidR="0093350C" w:rsidRDefault="0093350C" w:rsidP="000440AF">
            <w:r w:rsidRPr="000E0B06">
              <w:rPr>
                <w:b/>
                <w:bCs/>
                <w:sz w:val="28"/>
                <w:szCs w:val="28"/>
              </w:rPr>
              <w:t>Moderator:</w:t>
            </w:r>
            <w:r w:rsidRPr="000440A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440AF">
              <w:rPr>
                <w:rFonts w:ascii="CIDFont+F3" w:hAnsi="CIDFont+F3" w:cs="CIDFont+F3"/>
                <w:sz w:val="23"/>
                <w:szCs w:val="23"/>
              </w:rPr>
              <w:t xml:space="preserve">Dr. </w:t>
            </w:r>
            <w:proofErr w:type="spellStart"/>
            <w:r w:rsidRPr="000440AF">
              <w:rPr>
                <w:rFonts w:ascii="CIDFont+F3" w:hAnsi="CIDFont+F3" w:cs="CIDFont+F3"/>
                <w:sz w:val="23"/>
                <w:szCs w:val="23"/>
              </w:rPr>
              <w:t>Majdan</w:t>
            </w:r>
            <w:proofErr w:type="spellEnd"/>
            <w:r w:rsidRPr="000440AF">
              <w:rPr>
                <w:rFonts w:ascii="CIDFont+F3" w:hAnsi="CIDFont+F3" w:cs="CIDFont+F3"/>
                <w:sz w:val="23"/>
                <w:szCs w:val="23"/>
              </w:rPr>
              <w:t xml:space="preserve"> Alias</w:t>
            </w:r>
            <w:r>
              <w:t xml:space="preserve"> </w:t>
            </w:r>
          </w:p>
          <w:p w14:paraId="6D00EC08" w14:textId="77777777" w:rsidR="0093350C" w:rsidRPr="00AE2028" w:rsidRDefault="0093350C" w:rsidP="00AE202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84" w:type="dxa"/>
          </w:tcPr>
          <w:p w14:paraId="576BE298" w14:textId="77777777" w:rsidR="0093350C" w:rsidRDefault="0093350C" w:rsidP="00B41701">
            <w:r>
              <w:t>10.20-11.40pm</w:t>
            </w:r>
          </w:p>
        </w:tc>
        <w:tc>
          <w:tcPr>
            <w:tcW w:w="3137" w:type="dxa"/>
          </w:tcPr>
          <w:p w14:paraId="60E0CC70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B0FE21E" w14:textId="77777777" w:rsidR="0093350C" w:rsidRDefault="0093350C" w:rsidP="00B41701"/>
        </w:tc>
      </w:tr>
      <w:tr w:rsidR="0093350C" w14:paraId="4194D72A" w14:textId="77777777" w:rsidTr="00F46728">
        <w:trPr>
          <w:trHeight w:val="7988"/>
        </w:trPr>
        <w:tc>
          <w:tcPr>
            <w:tcW w:w="2310" w:type="dxa"/>
          </w:tcPr>
          <w:p w14:paraId="2B3A49F0" w14:textId="77777777" w:rsidR="0093350C" w:rsidRDefault="0093350C" w:rsidP="00B41701">
            <w:r>
              <w:t>Paper presentations</w:t>
            </w:r>
          </w:p>
          <w:p w14:paraId="76333C8C" w14:textId="77777777" w:rsidR="0093350C" w:rsidRDefault="0093350C" w:rsidP="00B41701"/>
          <w:p w14:paraId="26A6C830" w14:textId="77777777" w:rsidR="0093350C" w:rsidRDefault="0093350C" w:rsidP="00B41701"/>
          <w:p w14:paraId="675AA0B1" w14:textId="77777777" w:rsidR="0093350C" w:rsidRDefault="0093350C" w:rsidP="00B41701"/>
          <w:p w14:paraId="1AD39C8A" w14:textId="77777777" w:rsidR="0093350C" w:rsidRDefault="0093350C" w:rsidP="00B41701"/>
          <w:p w14:paraId="432925BC" w14:textId="77777777" w:rsidR="0093350C" w:rsidRDefault="0093350C" w:rsidP="00B41701"/>
          <w:p w14:paraId="1C9981B4" w14:textId="77777777" w:rsidR="0093350C" w:rsidRDefault="0093350C" w:rsidP="00B41701"/>
          <w:p w14:paraId="48119927" w14:textId="77777777" w:rsidR="0093350C" w:rsidRDefault="0093350C" w:rsidP="00B41701"/>
          <w:p w14:paraId="662D40F0" w14:textId="77777777" w:rsidR="0093350C" w:rsidRDefault="0093350C" w:rsidP="00B41701"/>
          <w:p w14:paraId="712113DF" w14:textId="77777777" w:rsidR="0093350C" w:rsidRDefault="0093350C" w:rsidP="00B41701"/>
          <w:p w14:paraId="1D04464E" w14:textId="77777777" w:rsidR="0093350C" w:rsidRDefault="0093350C" w:rsidP="00B41701"/>
          <w:p w14:paraId="4809CE37" w14:textId="77777777" w:rsidR="0093350C" w:rsidRDefault="0093350C" w:rsidP="00B41701"/>
          <w:p w14:paraId="3B38F071" w14:textId="77777777" w:rsidR="0093350C" w:rsidRDefault="0093350C" w:rsidP="00B41701"/>
          <w:p w14:paraId="126CFE70" w14:textId="77777777" w:rsidR="0093350C" w:rsidRDefault="0093350C" w:rsidP="00B41701"/>
          <w:p w14:paraId="7A69CAED" w14:textId="77777777" w:rsidR="0093350C" w:rsidRDefault="0093350C" w:rsidP="00B41701"/>
          <w:p w14:paraId="479AE7CC" w14:textId="77777777" w:rsidR="0093350C" w:rsidRDefault="0093350C" w:rsidP="00B41701"/>
          <w:p w14:paraId="1CBB6723" w14:textId="77777777" w:rsidR="0093350C" w:rsidRDefault="0093350C" w:rsidP="00B41701"/>
          <w:p w14:paraId="5C705E03" w14:textId="77777777" w:rsidR="0093350C" w:rsidRDefault="0093350C" w:rsidP="00B41701"/>
          <w:p w14:paraId="5DD3910C" w14:textId="77777777" w:rsidR="0093350C" w:rsidRDefault="0093350C" w:rsidP="00B41701"/>
          <w:p w14:paraId="18707226" w14:textId="77777777" w:rsidR="0093350C" w:rsidRDefault="0093350C" w:rsidP="00B41701"/>
          <w:p w14:paraId="2CD7C7CA" w14:textId="77777777" w:rsidR="0093350C" w:rsidRDefault="0093350C" w:rsidP="00B41701"/>
          <w:p w14:paraId="6D185BC2" w14:textId="77777777" w:rsidR="0093350C" w:rsidRDefault="0093350C" w:rsidP="00B41701"/>
          <w:p w14:paraId="5A851756" w14:textId="77777777" w:rsidR="0093350C" w:rsidRDefault="0093350C" w:rsidP="00B41701"/>
          <w:p w14:paraId="3EDD33CE" w14:textId="77777777" w:rsidR="0093350C" w:rsidRDefault="0093350C" w:rsidP="00B41701"/>
          <w:p w14:paraId="47193F73" w14:textId="77777777" w:rsidR="0093350C" w:rsidRDefault="0093350C" w:rsidP="00B41701"/>
          <w:p w14:paraId="2EA401E9" w14:textId="77777777" w:rsidR="0093350C" w:rsidRDefault="0093350C" w:rsidP="00B41701">
            <w:r>
              <w:t xml:space="preserve">Q &amp; A </w:t>
            </w:r>
          </w:p>
          <w:p w14:paraId="64EA0708" w14:textId="77777777" w:rsidR="0093350C" w:rsidRDefault="0093350C" w:rsidP="00B41701"/>
          <w:p w14:paraId="011CB160" w14:textId="77777777" w:rsidR="0093350C" w:rsidRDefault="0093350C" w:rsidP="00B41701"/>
          <w:p w14:paraId="44CD5FD4" w14:textId="77777777" w:rsidR="0093350C" w:rsidRPr="000E0B06" w:rsidRDefault="0093350C" w:rsidP="00B41701">
            <w:pPr>
              <w:rPr>
                <w:b/>
                <w:bCs/>
                <w:sz w:val="24"/>
                <w:szCs w:val="24"/>
              </w:rPr>
            </w:pPr>
            <w:r w:rsidRPr="000E0B06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484" w:type="dxa"/>
          </w:tcPr>
          <w:p w14:paraId="15E22B73" w14:textId="77777777" w:rsidR="0093350C" w:rsidRDefault="0093350C" w:rsidP="00B41701">
            <w:r>
              <w:t>12 minutes</w:t>
            </w:r>
          </w:p>
          <w:p w14:paraId="20A99B25" w14:textId="77777777" w:rsidR="0093350C" w:rsidRDefault="0093350C" w:rsidP="00B41701"/>
          <w:p w14:paraId="25B18F0B" w14:textId="77777777" w:rsidR="0093350C" w:rsidRDefault="0093350C" w:rsidP="00B41701"/>
          <w:p w14:paraId="27C9601B" w14:textId="77777777" w:rsidR="0093350C" w:rsidRDefault="0093350C" w:rsidP="00B41701"/>
          <w:p w14:paraId="7378ADBE" w14:textId="77777777" w:rsidR="0093350C" w:rsidRDefault="0093350C" w:rsidP="00F46728">
            <w:r>
              <w:t>12 minutes</w:t>
            </w:r>
          </w:p>
          <w:p w14:paraId="77AE4C3A" w14:textId="77777777" w:rsidR="0093350C" w:rsidRDefault="0093350C" w:rsidP="00B41701"/>
          <w:p w14:paraId="74AF5729" w14:textId="77777777" w:rsidR="0093350C" w:rsidRDefault="0093350C" w:rsidP="00B41701"/>
          <w:p w14:paraId="05AFB71C" w14:textId="77777777" w:rsidR="0093350C" w:rsidRDefault="0093350C" w:rsidP="00B41701"/>
          <w:p w14:paraId="41106059" w14:textId="77777777" w:rsidR="0093350C" w:rsidRDefault="0093350C" w:rsidP="00B41701"/>
          <w:p w14:paraId="23CB55A6" w14:textId="77777777" w:rsidR="0093350C" w:rsidRDefault="0093350C" w:rsidP="00B41701"/>
          <w:p w14:paraId="4AA18E08" w14:textId="77777777" w:rsidR="0093350C" w:rsidRDefault="0093350C" w:rsidP="00B41701"/>
          <w:p w14:paraId="32D2A2BF" w14:textId="77777777" w:rsidR="0093350C" w:rsidRDefault="0093350C" w:rsidP="00B41701"/>
          <w:p w14:paraId="55BA4B0F" w14:textId="77777777" w:rsidR="0093350C" w:rsidRDefault="0093350C" w:rsidP="00B41701"/>
          <w:p w14:paraId="7ADCA154" w14:textId="77777777" w:rsidR="0093350C" w:rsidRDefault="0093350C" w:rsidP="00B41701"/>
          <w:p w14:paraId="7D2605A1" w14:textId="77777777" w:rsidR="0093350C" w:rsidRDefault="0093350C" w:rsidP="00B41701"/>
          <w:p w14:paraId="36B2E3E8" w14:textId="77777777" w:rsidR="0093350C" w:rsidRDefault="0093350C" w:rsidP="00B41701"/>
          <w:p w14:paraId="07DDFCD9" w14:textId="77777777" w:rsidR="0093350C" w:rsidRDefault="0093350C" w:rsidP="00B41701"/>
          <w:p w14:paraId="6A39C1D5" w14:textId="77777777" w:rsidR="0093350C" w:rsidRDefault="0093350C" w:rsidP="00B41701"/>
          <w:p w14:paraId="2DFB5B83" w14:textId="77777777" w:rsidR="0093350C" w:rsidRDefault="0093350C" w:rsidP="00B41701"/>
          <w:p w14:paraId="1EF27274" w14:textId="77777777" w:rsidR="0093350C" w:rsidRDefault="0093350C" w:rsidP="00B41701"/>
          <w:p w14:paraId="561D9904" w14:textId="77777777" w:rsidR="0093350C" w:rsidRDefault="0093350C" w:rsidP="00B41701"/>
          <w:p w14:paraId="4884163B" w14:textId="77777777" w:rsidR="0093350C" w:rsidRDefault="0093350C" w:rsidP="00B41701"/>
          <w:p w14:paraId="05BC5E6E" w14:textId="77777777" w:rsidR="0093350C" w:rsidRDefault="0093350C" w:rsidP="00B41701"/>
          <w:p w14:paraId="267F42C8" w14:textId="77777777" w:rsidR="0093350C" w:rsidRDefault="0093350C" w:rsidP="00B41701"/>
          <w:p w14:paraId="7B31BB8F" w14:textId="4AFC3ABA" w:rsidR="0093350C" w:rsidRPr="005057EC" w:rsidRDefault="0093350C" w:rsidP="00B4170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14:paraId="3DF55309" w14:textId="77777777" w:rsidR="0093350C" w:rsidRPr="00547626" w:rsidRDefault="0093350C" w:rsidP="000440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>Dr. Muhammad Ayman al-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Akiti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77F644D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3D37A442" w14:textId="77777777" w:rsidR="0093350C" w:rsidRPr="00547626" w:rsidRDefault="0093350C" w:rsidP="00AE202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AA539FE" w14:textId="77777777" w:rsidR="0093350C" w:rsidRPr="00547626" w:rsidRDefault="0093350C" w:rsidP="000440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>Assoc. Prof. Dr. Amilah Awang Abd Rahman</w:t>
            </w:r>
          </w:p>
          <w:p w14:paraId="4FAE79B9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73808DBD" w14:textId="77777777" w:rsidR="0093350C" w:rsidRPr="00547626" w:rsidRDefault="0093350C" w:rsidP="000440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Assoc. Prof. Dr. Wan Azam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Mohd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Amin </w:t>
            </w:r>
          </w:p>
          <w:p w14:paraId="25CA7C34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640BAA22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2E8AD2FD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1ECCF852" w14:textId="77777777" w:rsidR="0093350C" w:rsidRPr="00547626" w:rsidRDefault="0093350C" w:rsidP="000440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Assoc. Prof. Dr.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Adibah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Abdul Rahim </w:t>
            </w:r>
          </w:p>
          <w:p w14:paraId="385F3569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3790CBE5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48EAE65C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76942CE9" w14:textId="77777777" w:rsidR="0093350C" w:rsidRPr="00547626" w:rsidRDefault="0093350C" w:rsidP="000440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Dr. Ismail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Mamat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8BF084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6C96B3D2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6C7D5E25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2091B026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101F5B47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1DFD727C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1F1DC1A9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539B363A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047C3401" w14:textId="77777777" w:rsidR="0093350C" w:rsidRPr="00547626" w:rsidRDefault="0093350C" w:rsidP="00AE2028">
            <w:pPr>
              <w:rPr>
                <w:rFonts w:cstheme="minorHAnsi"/>
                <w:sz w:val="24"/>
                <w:szCs w:val="24"/>
              </w:rPr>
            </w:pPr>
          </w:p>
          <w:p w14:paraId="2BE3B12D" w14:textId="77777777" w:rsidR="0093350C" w:rsidRPr="00547626" w:rsidRDefault="0093350C" w:rsidP="00F46728">
            <w:pPr>
              <w:rPr>
                <w:rFonts w:cstheme="minorHAnsi"/>
                <w:sz w:val="24"/>
                <w:szCs w:val="24"/>
              </w:rPr>
            </w:pPr>
          </w:p>
          <w:p w14:paraId="5910E8A2" w14:textId="77777777" w:rsidR="0093350C" w:rsidRPr="00547626" w:rsidRDefault="0093350C" w:rsidP="00F46728">
            <w:pPr>
              <w:rPr>
                <w:rFonts w:cstheme="minorHAnsi"/>
                <w:sz w:val="24"/>
                <w:szCs w:val="24"/>
              </w:rPr>
            </w:pPr>
          </w:p>
          <w:p w14:paraId="78B96E28" w14:textId="77777777" w:rsidR="0093350C" w:rsidRPr="00547626" w:rsidRDefault="0093350C" w:rsidP="00F46728">
            <w:pPr>
              <w:rPr>
                <w:rFonts w:cstheme="minorHAnsi"/>
                <w:sz w:val="24"/>
                <w:szCs w:val="24"/>
              </w:rPr>
            </w:pPr>
          </w:p>
          <w:p w14:paraId="7CC3F687" w14:textId="77777777" w:rsidR="0093350C" w:rsidRPr="00547626" w:rsidRDefault="0093350C" w:rsidP="00F46728">
            <w:pPr>
              <w:rPr>
                <w:rFonts w:cstheme="minorHAnsi"/>
                <w:sz w:val="24"/>
                <w:szCs w:val="24"/>
              </w:rPr>
            </w:pPr>
          </w:p>
          <w:p w14:paraId="04D59EF2" w14:textId="77777777" w:rsidR="0093350C" w:rsidRPr="00547626" w:rsidRDefault="0093350C" w:rsidP="000440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>Dr. Asma' M. Uthman El-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Muhammady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3F4DCF" w14:textId="77777777" w:rsidR="0093350C" w:rsidRPr="00547626" w:rsidRDefault="0093350C" w:rsidP="00F4672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198B1E7" w14:textId="77777777" w:rsidR="0093350C" w:rsidRPr="00547626" w:rsidRDefault="0093350C" w:rsidP="00F4672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9EDAB21" w14:textId="77777777" w:rsidR="0093350C" w:rsidRPr="00547626" w:rsidRDefault="0093350C" w:rsidP="00685BEE">
            <w:pPr>
              <w:rPr>
                <w:rFonts w:cstheme="minorHAnsi"/>
                <w:sz w:val="24"/>
                <w:szCs w:val="24"/>
              </w:rPr>
            </w:pPr>
          </w:p>
          <w:p w14:paraId="2DCB0461" w14:textId="77777777" w:rsidR="0093350C" w:rsidRPr="00547626" w:rsidRDefault="0093350C" w:rsidP="000440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Majdan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Alias </w:t>
            </w:r>
          </w:p>
          <w:p w14:paraId="6073CC96" w14:textId="77777777" w:rsidR="0093350C" w:rsidRPr="00547626" w:rsidRDefault="0093350C" w:rsidP="00F4672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57C7E0B" w14:textId="77777777" w:rsidR="0093350C" w:rsidRPr="00547626" w:rsidRDefault="0093350C" w:rsidP="00F4672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3FC46E3" w14:textId="77777777" w:rsidR="0093350C" w:rsidRPr="007153F4" w:rsidRDefault="0093350C" w:rsidP="007153F4">
            <w:pPr>
              <w:rPr>
                <w:rFonts w:cstheme="minorHAnsi"/>
                <w:sz w:val="24"/>
                <w:szCs w:val="24"/>
              </w:rPr>
            </w:pPr>
          </w:p>
          <w:p w14:paraId="2038329B" w14:textId="77777777" w:rsidR="0093350C" w:rsidRPr="00547626" w:rsidRDefault="0093350C" w:rsidP="000440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Fadzilah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Din </w:t>
            </w:r>
          </w:p>
          <w:p w14:paraId="26FA2A5E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66382B9E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13EE3394" w14:textId="77777777" w:rsidR="0093350C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343D6CD0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33843C4F" w14:textId="77777777" w:rsidR="0093350C" w:rsidRPr="00547626" w:rsidRDefault="0093350C" w:rsidP="000440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Dr. Megawati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Moris</w:t>
            </w:r>
            <w:proofErr w:type="spellEnd"/>
          </w:p>
        </w:tc>
        <w:tc>
          <w:tcPr>
            <w:tcW w:w="2311" w:type="dxa"/>
            <w:vMerge w:val="restart"/>
          </w:tcPr>
          <w:p w14:paraId="730A66E2" w14:textId="77777777" w:rsidR="0093350C" w:rsidRDefault="0093350C" w:rsidP="00B41701">
            <w:r w:rsidRPr="00AE2028">
              <w:rPr>
                <w:rFonts w:cs="Arial"/>
                <w:rtl/>
              </w:rPr>
              <w:lastRenderedPageBreak/>
              <w:t>صفة الكلام عند الشيخ عبد الله بن عبد الرحمن الكلنتاني (ت. 2008</w:t>
            </w:r>
            <w:r w:rsidRPr="00AE2028">
              <w:t>)</w:t>
            </w:r>
          </w:p>
          <w:p w14:paraId="7119D12D" w14:textId="77777777" w:rsidR="0093350C" w:rsidRDefault="0093350C" w:rsidP="00B41701"/>
          <w:p w14:paraId="067AACE7" w14:textId="77777777" w:rsidR="0093350C" w:rsidRDefault="0093350C" w:rsidP="00B41701">
            <w:r w:rsidRPr="00AE2028">
              <w:t xml:space="preserve">Rethinking </w:t>
            </w:r>
            <w:proofErr w:type="spellStart"/>
            <w:r w:rsidRPr="00AE2028">
              <w:t>Maqasid</w:t>
            </w:r>
            <w:proofErr w:type="spellEnd"/>
            <w:r w:rsidRPr="00AE2028">
              <w:t xml:space="preserve"> </w:t>
            </w:r>
            <w:proofErr w:type="spellStart"/>
            <w:r w:rsidRPr="00AE2028">
              <w:t>Shari'ah</w:t>
            </w:r>
            <w:proofErr w:type="spellEnd"/>
            <w:r w:rsidRPr="00AE2028">
              <w:t xml:space="preserve">: An Analysis of Taha </w:t>
            </w:r>
            <w:proofErr w:type="spellStart"/>
            <w:r w:rsidRPr="00AE2028">
              <w:t>Abdur</w:t>
            </w:r>
            <w:proofErr w:type="spellEnd"/>
            <w:r w:rsidRPr="00AE2028">
              <w:t xml:space="preserve"> Rahman's Thought</w:t>
            </w:r>
          </w:p>
          <w:p w14:paraId="2B47CFA5" w14:textId="77777777" w:rsidR="0093350C" w:rsidRDefault="0093350C" w:rsidP="00B41701"/>
          <w:p w14:paraId="7CF5A97B" w14:textId="77777777" w:rsidR="0093350C" w:rsidRDefault="0093350C" w:rsidP="00AE2028">
            <w:r>
              <w:t>Muslims and Islamic Da'wah of Malaysia: Challenges and prospects</w:t>
            </w:r>
          </w:p>
          <w:p w14:paraId="7773CAE4" w14:textId="77777777" w:rsidR="0093350C" w:rsidRDefault="0093350C" w:rsidP="00AE2028"/>
          <w:p w14:paraId="303B8CBB" w14:textId="77777777" w:rsidR="0093350C" w:rsidRDefault="0093350C" w:rsidP="00AE2028">
            <w:proofErr w:type="spellStart"/>
            <w:r>
              <w:t>Relevantization</w:t>
            </w:r>
            <w:proofErr w:type="spellEnd"/>
            <w:r>
              <w:t xml:space="preserve"> of Muhammad Abduh's Contributions to Reform Experience in the Malay World</w:t>
            </w:r>
          </w:p>
          <w:p w14:paraId="7792BE2B" w14:textId="77777777" w:rsidR="0093350C" w:rsidRDefault="0093350C" w:rsidP="00AE2028"/>
          <w:p w14:paraId="53966876" w14:textId="77777777" w:rsidR="0093350C" w:rsidRDefault="0093350C" w:rsidP="00685BEE">
            <w:proofErr w:type="spellStart"/>
            <w:r>
              <w:t>Dakwah</w:t>
            </w:r>
            <w:proofErr w:type="spellEnd"/>
            <w:r>
              <w:t xml:space="preserve"> to the Persons With Disabilities: A Study on the Deaf and Hard of Hearing People. </w:t>
            </w:r>
          </w:p>
          <w:p w14:paraId="4C3265FC" w14:textId="77777777" w:rsidR="0093350C" w:rsidRDefault="0093350C" w:rsidP="00AE2028"/>
          <w:p w14:paraId="447F5CB2" w14:textId="77777777" w:rsidR="0093350C" w:rsidRDefault="0093350C" w:rsidP="00AE2028"/>
          <w:p w14:paraId="651404EF" w14:textId="77777777" w:rsidR="0093350C" w:rsidRDefault="0093350C" w:rsidP="00AE2028"/>
          <w:p w14:paraId="4C0E30B8" w14:textId="77777777" w:rsidR="0093350C" w:rsidRDefault="0093350C" w:rsidP="00AE2028"/>
          <w:p w14:paraId="576FF243" w14:textId="77777777" w:rsidR="0093350C" w:rsidRDefault="0093350C" w:rsidP="00AE2028"/>
          <w:p w14:paraId="7CADD1FF" w14:textId="77777777" w:rsidR="0093350C" w:rsidRDefault="0093350C" w:rsidP="00AE2028"/>
          <w:p w14:paraId="335E25CA" w14:textId="77777777" w:rsidR="0093350C" w:rsidRDefault="0093350C" w:rsidP="00AE2028"/>
          <w:p w14:paraId="3DDC7D7D" w14:textId="77777777" w:rsidR="0093350C" w:rsidRDefault="0093350C" w:rsidP="00AE2028"/>
          <w:p w14:paraId="4EC70CB6" w14:textId="77777777" w:rsidR="0093350C" w:rsidRDefault="0093350C" w:rsidP="00AE2028"/>
          <w:p w14:paraId="453F75F6" w14:textId="77777777" w:rsidR="0093350C" w:rsidRDefault="0093350C" w:rsidP="00AE2028">
            <w:r w:rsidRPr="00AE2028">
              <w:t xml:space="preserve">Al-Ghazali's theoretical framework in dealing with Qur'anic </w:t>
            </w:r>
            <w:r>
              <w:t xml:space="preserve">verses and </w:t>
            </w:r>
            <w:proofErr w:type="spellStart"/>
            <w:r>
              <w:t>Ahādīth</w:t>
            </w:r>
            <w:proofErr w:type="spellEnd"/>
            <w:r>
              <w:t xml:space="preserve"> </w:t>
            </w:r>
            <w:proofErr w:type="spellStart"/>
            <w:r>
              <w:t>Mutashābihāt</w:t>
            </w:r>
            <w:proofErr w:type="spellEnd"/>
          </w:p>
          <w:p w14:paraId="2E9D4206" w14:textId="77777777" w:rsidR="0093350C" w:rsidRDefault="0093350C" w:rsidP="00AE2028"/>
          <w:p w14:paraId="61FAA9FB" w14:textId="77777777" w:rsidR="0093350C" w:rsidRDefault="0093350C" w:rsidP="00F46728">
            <w:r>
              <w:t xml:space="preserve">Al-Qur’an on The Origin of Religions: An Analysis </w:t>
            </w:r>
          </w:p>
          <w:p w14:paraId="6857FF29" w14:textId="77777777" w:rsidR="0093350C" w:rsidRDefault="0093350C" w:rsidP="00F46728"/>
          <w:p w14:paraId="12E4C733" w14:textId="77777777" w:rsidR="0093350C" w:rsidRDefault="0093350C" w:rsidP="00F46728">
            <w:r>
              <w:t>Ethical Egoism, It's Basic Principle and the Confusion of the Unethical</w:t>
            </w:r>
          </w:p>
          <w:p w14:paraId="6DBABA4E" w14:textId="77777777" w:rsidR="0093350C" w:rsidRDefault="0093350C" w:rsidP="00F46728"/>
          <w:p w14:paraId="2F8A26D1" w14:textId="77777777" w:rsidR="0093350C" w:rsidRDefault="0093350C" w:rsidP="00F46728">
            <w:r>
              <w:t xml:space="preserve">Resisting Excessive Anxiety and Worry according to a 10th Century Islamic Philosopher </w:t>
            </w:r>
          </w:p>
          <w:p w14:paraId="61FFE9BA" w14:textId="77777777" w:rsidR="0093350C" w:rsidRDefault="0093350C" w:rsidP="00F46728"/>
          <w:p w14:paraId="31B6818D" w14:textId="77777777" w:rsidR="0093350C" w:rsidRDefault="0093350C" w:rsidP="000725E4"/>
        </w:tc>
      </w:tr>
      <w:tr w:rsidR="0093350C" w14:paraId="657F2AAF" w14:textId="77777777" w:rsidTr="005A5F27">
        <w:trPr>
          <w:trHeight w:val="4873"/>
        </w:trPr>
        <w:tc>
          <w:tcPr>
            <w:tcW w:w="2310" w:type="dxa"/>
          </w:tcPr>
          <w:p w14:paraId="060F310A" w14:textId="77777777" w:rsidR="0093350C" w:rsidRPr="000E0B06" w:rsidRDefault="0093350C" w:rsidP="00B41701">
            <w:pPr>
              <w:rPr>
                <w:b/>
                <w:bCs/>
                <w:sz w:val="28"/>
                <w:szCs w:val="28"/>
              </w:rPr>
            </w:pPr>
            <w:r w:rsidRPr="000E0B06">
              <w:rPr>
                <w:b/>
                <w:bCs/>
                <w:sz w:val="28"/>
                <w:szCs w:val="28"/>
              </w:rPr>
              <w:lastRenderedPageBreak/>
              <w:t>Third Session:</w:t>
            </w:r>
          </w:p>
          <w:p w14:paraId="0FD90AC0" w14:textId="77777777" w:rsidR="0093350C" w:rsidRDefault="0093350C" w:rsidP="005057EC">
            <w:r w:rsidRPr="000E0B06">
              <w:rPr>
                <w:b/>
                <w:bCs/>
                <w:sz w:val="28"/>
                <w:szCs w:val="28"/>
              </w:rPr>
              <w:t>Moderator: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IDFont+F3" w:hAnsi="CIDFont+F3" w:cs="CIDFont+F3"/>
                <w:sz w:val="23"/>
                <w:szCs w:val="23"/>
              </w:rPr>
              <w:t xml:space="preserve">Dr.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Masitoh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Ahmad</w:t>
            </w:r>
          </w:p>
          <w:p w14:paraId="147E317C" w14:textId="77777777" w:rsidR="0093350C" w:rsidRDefault="0093350C" w:rsidP="00B41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83D0B55" w14:textId="77777777" w:rsidR="0093350C" w:rsidRDefault="0093350C" w:rsidP="00B41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8E898F0" w14:textId="77777777" w:rsidR="0093350C" w:rsidRDefault="0093350C" w:rsidP="00B41701">
            <w:pPr>
              <w:rPr>
                <w:sz w:val="24"/>
                <w:szCs w:val="24"/>
              </w:rPr>
            </w:pPr>
            <w:r w:rsidRPr="00F46728">
              <w:rPr>
                <w:sz w:val="24"/>
                <w:szCs w:val="24"/>
              </w:rPr>
              <w:t xml:space="preserve">Paper presentations </w:t>
            </w:r>
          </w:p>
          <w:p w14:paraId="3E401FF4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3D16BBA4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2C2960EA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4A77BEC8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6EDEED53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79436DDA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2ADA4932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1336C687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376AE7D5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1B4CB876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694D57CA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572DC0D0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114AE300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00F33F03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0EC4F88F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35804EB5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1658430C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5310D184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47428A99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5ECBDAA9" w14:textId="77777777" w:rsidR="0093350C" w:rsidRDefault="0093350C" w:rsidP="00B4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&amp; A</w:t>
            </w:r>
          </w:p>
          <w:p w14:paraId="4D905F62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36A81236" w14:textId="77777777" w:rsidR="0093350C" w:rsidRPr="00F46728" w:rsidRDefault="0093350C" w:rsidP="00B4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(Lunch &amp; Zuhr)</w:t>
            </w:r>
          </w:p>
        </w:tc>
        <w:tc>
          <w:tcPr>
            <w:tcW w:w="1484" w:type="dxa"/>
          </w:tcPr>
          <w:p w14:paraId="68CF72C3" w14:textId="77777777" w:rsidR="0093350C" w:rsidRPr="000E0B06" w:rsidRDefault="0093350C" w:rsidP="00B41701">
            <w:r w:rsidRPr="000E0B06">
              <w:t>12.00-1.10pm</w:t>
            </w:r>
          </w:p>
          <w:p w14:paraId="7972982D" w14:textId="77777777" w:rsidR="0093350C" w:rsidRDefault="0093350C" w:rsidP="00B41701">
            <w:pPr>
              <w:rPr>
                <w:color w:val="FF0000"/>
              </w:rPr>
            </w:pPr>
          </w:p>
          <w:p w14:paraId="3C44E16C" w14:textId="77777777" w:rsidR="0093350C" w:rsidRDefault="0093350C" w:rsidP="00B41701">
            <w:pPr>
              <w:rPr>
                <w:color w:val="FF0000"/>
              </w:rPr>
            </w:pPr>
          </w:p>
          <w:p w14:paraId="3988B571" w14:textId="77777777" w:rsidR="0093350C" w:rsidRDefault="0093350C" w:rsidP="00B41701">
            <w:pPr>
              <w:rPr>
                <w:color w:val="FF0000"/>
              </w:rPr>
            </w:pPr>
          </w:p>
          <w:p w14:paraId="4CA57549" w14:textId="77777777" w:rsidR="0093350C" w:rsidRDefault="0093350C" w:rsidP="00B41701">
            <w:pPr>
              <w:rPr>
                <w:color w:val="FF0000"/>
              </w:rPr>
            </w:pPr>
          </w:p>
          <w:p w14:paraId="02914512" w14:textId="77777777" w:rsidR="0093350C" w:rsidRDefault="0093350C" w:rsidP="00B41701">
            <w:pPr>
              <w:rPr>
                <w:color w:val="FF0000"/>
              </w:rPr>
            </w:pPr>
          </w:p>
          <w:p w14:paraId="7514E54B" w14:textId="77777777" w:rsidR="0093350C" w:rsidRDefault="0093350C" w:rsidP="00B41701">
            <w:pPr>
              <w:rPr>
                <w:color w:val="FF0000"/>
              </w:rPr>
            </w:pPr>
          </w:p>
          <w:p w14:paraId="3DAD5A5E" w14:textId="77777777" w:rsidR="0093350C" w:rsidRDefault="0093350C" w:rsidP="00B41701">
            <w:pPr>
              <w:rPr>
                <w:color w:val="FF0000"/>
              </w:rPr>
            </w:pPr>
          </w:p>
          <w:p w14:paraId="3E70A62F" w14:textId="77777777" w:rsidR="0093350C" w:rsidRDefault="0093350C" w:rsidP="00B41701">
            <w:pPr>
              <w:rPr>
                <w:color w:val="FF0000"/>
              </w:rPr>
            </w:pPr>
          </w:p>
          <w:p w14:paraId="02A43158" w14:textId="77777777" w:rsidR="0093350C" w:rsidRDefault="0093350C" w:rsidP="00B41701">
            <w:pPr>
              <w:rPr>
                <w:color w:val="FF0000"/>
              </w:rPr>
            </w:pPr>
          </w:p>
          <w:p w14:paraId="252698E7" w14:textId="77777777" w:rsidR="0093350C" w:rsidRDefault="0093350C" w:rsidP="00B41701">
            <w:pPr>
              <w:rPr>
                <w:color w:val="FF0000"/>
              </w:rPr>
            </w:pPr>
          </w:p>
          <w:p w14:paraId="54C48CFD" w14:textId="77777777" w:rsidR="0093350C" w:rsidRDefault="0093350C" w:rsidP="00B41701">
            <w:pPr>
              <w:rPr>
                <w:color w:val="FF0000"/>
              </w:rPr>
            </w:pPr>
          </w:p>
          <w:p w14:paraId="1361B329" w14:textId="77777777" w:rsidR="0093350C" w:rsidRDefault="0093350C" w:rsidP="00B41701">
            <w:pPr>
              <w:rPr>
                <w:color w:val="FF0000"/>
              </w:rPr>
            </w:pPr>
          </w:p>
          <w:p w14:paraId="2622D8EE" w14:textId="77777777" w:rsidR="0093350C" w:rsidRDefault="0093350C" w:rsidP="00B41701">
            <w:pPr>
              <w:rPr>
                <w:color w:val="FF0000"/>
              </w:rPr>
            </w:pPr>
          </w:p>
          <w:p w14:paraId="7D587EDD" w14:textId="77777777" w:rsidR="0093350C" w:rsidRDefault="0093350C" w:rsidP="00B41701">
            <w:pPr>
              <w:rPr>
                <w:color w:val="FF0000"/>
              </w:rPr>
            </w:pPr>
          </w:p>
          <w:p w14:paraId="4707DF05" w14:textId="77777777" w:rsidR="0093350C" w:rsidRDefault="0093350C" w:rsidP="00B41701">
            <w:pPr>
              <w:rPr>
                <w:color w:val="FF0000"/>
              </w:rPr>
            </w:pPr>
          </w:p>
          <w:p w14:paraId="14038AAD" w14:textId="77777777" w:rsidR="0093350C" w:rsidRDefault="0093350C" w:rsidP="00B41701">
            <w:pPr>
              <w:rPr>
                <w:color w:val="FF0000"/>
              </w:rPr>
            </w:pPr>
          </w:p>
          <w:p w14:paraId="66EBC9BD" w14:textId="77777777" w:rsidR="0093350C" w:rsidRDefault="0093350C" w:rsidP="00B41701">
            <w:pPr>
              <w:rPr>
                <w:color w:val="FF0000"/>
              </w:rPr>
            </w:pPr>
          </w:p>
          <w:p w14:paraId="738F5A37" w14:textId="77777777" w:rsidR="0093350C" w:rsidRDefault="0093350C" w:rsidP="00B41701">
            <w:pPr>
              <w:rPr>
                <w:color w:val="FF0000"/>
              </w:rPr>
            </w:pPr>
          </w:p>
          <w:p w14:paraId="5D84E34B" w14:textId="77777777" w:rsidR="0093350C" w:rsidRDefault="0093350C" w:rsidP="00B41701">
            <w:pPr>
              <w:rPr>
                <w:color w:val="FF0000"/>
              </w:rPr>
            </w:pPr>
          </w:p>
          <w:p w14:paraId="4E10A311" w14:textId="77777777" w:rsidR="0093350C" w:rsidRDefault="0093350C" w:rsidP="00B41701">
            <w:pPr>
              <w:rPr>
                <w:color w:val="FF0000"/>
              </w:rPr>
            </w:pPr>
          </w:p>
          <w:p w14:paraId="6F4C8F73" w14:textId="77777777" w:rsidR="0093350C" w:rsidRDefault="0093350C" w:rsidP="00B41701">
            <w:pPr>
              <w:rPr>
                <w:color w:val="FF0000"/>
              </w:rPr>
            </w:pPr>
          </w:p>
          <w:p w14:paraId="67282B88" w14:textId="77777777" w:rsidR="0093350C" w:rsidRDefault="0093350C" w:rsidP="00B41701">
            <w:pPr>
              <w:rPr>
                <w:color w:val="FF0000"/>
              </w:rPr>
            </w:pPr>
          </w:p>
          <w:p w14:paraId="0B1AEAE2" w14:textId="77777777" w:rsidR="0093350C" w:rsidRDefault="0093350C" w:rsidP="00B41701">
            <w:pPr>
              <w:rPr>
                <w:color w:val="FF0000"/>
              </w:rPr>
            </w:pPr>
          </w:p>
          <w:p w14:paraId="121B3F12" w14:textId="563DE461" w:rsidR="0093350C" w:rsidRDefault="0093350C" w:rsidP="00B41701">
            <w:pPr>
              <w:rPr>
                <w:color w:val="FF0000"/>
              </w:rPr>
            </w:pPr>
          </w:p>
          <w:p w14:paraId="1F6F4D7C" w14:textId="0BFC4546" w:rsidR="000E0B06" w:rsidRDefault="000E0B06" w:rsidP="00B41701">
            <w:pPr>
              <w:rPr>
                <w:color w:val="FF0000"/>
              </w:rPr>
            </w:pPr>
          </w:p>
          <w:p w14:paraId="67FA3CE2" w14:textId="05FE9B9F" w:rsidR="000E0B06" w:rsidRDefault="000E0B06" w:rsidP="00B41701">
            <w:pPr>
              <w:rPr>
                <w:color w:val="FF0000"/>
              </w:rPr>
            </w:pPr>
          </w:p>
          <w:p w14:paraId="13A4DD5C" w14:textId="36CCC78C" w:rsidR="000E0B06" w:rsidRDefault="000E0B06" w:rsidP="00B41701">
            <w:pPr>
              <w:rPr>
                <w:color w:val="FF0000"/>
              </w:rPr>
            </w:pPr>
          </w:p>
          <w:p w14:paraId="69101761" w14:textId="77777777" w:rsidR="000E0B06" w:rsidRDefault="000E0B06" w:rsidP="00B41701">
            <w:pPr>
              <w:rPr>
                <w:color w:val="FF0000"/>
              </w:rPr>
            </w:pPr>
          </w:p>
          <w:p w14:paraId="3A4F43D8" w14:textId="77777777" w:rsidR="0093350C" w:rsidRPr="000E0B06" w:rsidRDefault="0093350C" w:rsidP="00B41701">
            <w:r w:rsidRPr="000E0B06">
              <w:t>1.10-2.00 pm</w:t>
            </w:r>
          </w:p>
        </w:tc>
        <w:tc>
          <w:tcPr>
            <w:tcW w:w="3137" w:type="dxa"/>
            <w:vMerge/>
          </w:tcPr>
          <w:p w14:paraId="0DEA990D" w14:textId="77777777" w:rsidR="0093350C" w:rsidRPr="00547626" w:rsidRDefault="0093350C" w:rsidP="000440A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14:paraId="7BFE4A8E" w14:textId="77777777" w:rsidR="0093350C" w:rsidRPr="00AE2028" w:rsidRDefault="0093350C" w:rsidP="00B41701">
            <w:pPr>
              <w:rPr>
                <w:rFonts w:cs="Arial"/>
                <w:rtl/>
              </w:rPr>
            </w:pPr>
          </w:p>
        </w:tc>
      </w:tr>
      <w:tr w:rsidR="0093350C" w14:paraId="6129FC05" w14:textId="77777777" w:rsidTr="000725E4">
        <w:tc>
          <w:tcPr>
            <w:tcW w:w="2310" w:type="dxa"/>
          </w:tcPr>
          <w:p w14:paraId="5A957A94" w14:textId="77777777" w:rsidR="0093350C" w:rsidRDefault="0093350C" w:rsidP="00B41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338C5509" w14:textId="77777777" w:rsidR="0093350C" w:rsidRPr="000E0B06" w:rsidRDefault="0093350C" w:rsidP="00B41701">
            <w:pPr>
              <w:rPr>
                <w:b/>
                <w:bCs/>
                <w:sz w:val="28"/>
                <w:szCs w:val="28"/>
              </w:rPr>
            </w:pPr>
            <w:r w:rsidRPr="000E0B06">
              <w:rPr>
                <w:b/>
                <w:bCs/>
                <w:sz w:val="28"/>
                <w:szCs w:val="28"/>
              </w:rPr>
              <w:t>Fourth Session:</w:t>
            </w:r>
          </w:p>
          <w:p w14:paraId="29A708DF" w14:textId="77777777" w:rsidR="0093350C" w:rsidRDefault="0093350C" w:rsidP="004F7DB7">
            <w:r w:rsidRPr="000E0B06">
              <w:rPr>
                <w:b/>
                <w:bCs/>
                <w:sz w:val="28"/>
                <w:szCs w:val="28"/>
              </w:rPr>
              <w:t>Moderator:</w:t>
            </w:r>
            <w:r w:rsidRPr="004F7DB7">
              <w:rPr>
                <w:rFonts w:ascii="CIDFont+F3" w:hAnsi="CIDFont+F3" w:cs="CIDFont+F3"/>
                <w:sz w:val="23"/>
                <w:szCs w:val="23"/>
              </w:rPr>
              <w:t xml:space="preserve"> Dr. Asma' M. Uthman El-</w:t>
            </w:r>
            <w:proofErr w:type="spellStart"/>
            <w:r w:rsidRPr="004F7DB7">
              <w:rPr>
                <w:rFonts w:ascii="CIDFont+F3" w:hAnsi="CIDFont+F3" w:cs="CIDFont+F3"/>
                <w:sz w:val="23"/>
                <w:szCs w:val="23"/>
              </w:rPr>
              <w:t>Muhammady</w:t>
            </w:r>
            <w:proofErr w:type="spellEnd"/>
            <w:r>
              <w:t xml:space="preserve"> </w:t>
            </w:r>
          </w:p>
          <w:p w14:paraId="080C1B3F" w14:textId="77777777" w:rsidR="0093350C" w:rsidRPr="000725E4" w:rsidRDefault="0093350C" w:rsidP="00B41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37DF742" w14:textId="77777777" w:rsidR="0093350C" w:rsidRDefault="0093350C" w:rsidP="00B41701"/>
          <w:p w14:paraId="228381BC" w14:textId="77777777" w:rsidR="0093350C" w:rsidRDefault="0093350C" w:rsidP="00B41701">
            <w:r>
              <w:t>Paper presentations</w:t>
            </w:r>
          </w:p>
          <w:p w14:paraId="2A14CC36" w14:textId="77777777" w:rsidR="0093350C" w:rsidRDefault="0093350C" w:rsidP="00B41701"/>
          <w:p w14:paraId="7AEAEEF5" w14:textId="77777777" w:rsidR="0093350C" w:rsidRDefault="0093350C" w:rsidP="00B41701"/>
          <w:p w14:paraId="21DE27D0" w14:textId="77777777" w:rsidR="0093350C" w:rsidRDefault="0093350C" w:rsidP="00B41701"/>
          <w:p w14:paraId="62AA254F" w14:textId="77777777" w:rsidR="0093350C" w:rsidRDefault="0093350C" w:rsidP="00B41701"/>
          <w:p w14:paraId="3466443B" w14:textId="77777777" w:rsidR="0093350C" w:rsidRDefault="0093350C" w:rsidP="00B41701"/>
          <w:p w14:paraId="525460ED" w14:textId="77777777" w:rsidR="0093350C" w:rsidRDefault="0093350C" w:rsidP="00B41701"/>
          <w:p w14:paraId="0A17479B" w14:textId="77777777" w:rsidR="0093350C" w:rsidRDefault="0093350C" w:rsidP="00B41701"/>
          <w:p w14:paraId="3A22C12D" w14:textId="77777777" w:rsidR="0093350C" w:rsidRDefault="0093350C" w:rsidP="00B41701"/>
          <w:p w14:paraId="6259BA35" w14:textId="77777777" w:rsidR="0093350C" w:rsidRDefault="0093350C" w:rsidP="00B41701"/>
          <w:p w14:paraId="27495B72" w14:textId="77777777" w:rsidR="0093350C" w:rsidRDefault="0093350C" w:rsidP="00B41701"/>
          <w:p w14:paraId="4445F63C" w14:textId="77777777" w:rsidR="0093350C" w:rsidRDefault="0093350C" w:rsidP="00B41701"/>
          <w:p w14:paraId="4B04431F" w14:textId="77777777" w:rsidR="0093350C" w:rsidRDefault="0093350C" w:rsidP="00B41701"/>
          <w:p w14:paraId="7D8FE89B" w14:textId="77777777" w:rsidR="0093350C" w:rsidRDefault="0093350C" w:rsidP="00B41701"/>
          <w:p w14:paraId="14DB752D" w14:textId="77777777" w:rsidR="0093350C" w:rsidRDefault="0093350C" w:rsidP="00B41701"/>
          <w:p w14:paraId="422B045B" w14:textId="77777777" w:rsidR="0093350C" w:rsidRDefault="0093350C" w:rsidP="00B41701"/>
          <w:p w14:paraId="0752FC11" w14:textId="77777777" w:rsidR="0093350C" w:rsidRDefault="0093350C" w:rsidP="00B41701"/>
          <w:p w14:paraId="159CC5F6" w14:textId="77777777" w:rsidR="0093350C" w:rsidRDefault="0093350C" w:rsidP="00B41701"/>
          <w:p w14:paraId="3A63212B" w14:textId="77777777" w:rsidR="0093350C" w:rsidRDefault="0093350C" w:rsidP="00B41701"/>
          <w:p w14:paraId="07FC4E4F" w14:textId="77777777" w:rsidR="0093350C" w:rsidRDefault="0093350C" w:rsidP="00B41701"/>
          <w:p w14:paraId="7554DE73" w14:textId="77777777" w:rsidR="0093350C" w:rsidRDefault="0093350C" w:rsidP="00B41701"/>
          <w:p w14:paraId="53E6D2FE" w14:textId="77777777" w:rsidR="0093350C" w:rsidRDefault="0093350C" w:rsidP="00B41701"/>
          <w:p w14:paraId="593945CB" w14:textId="77777777" w:rsidR="0093350C" w:rsidRDefault="0093350C" w:rsidP="00B41701"/>
          <w:p w14:paraId="05376FB1" w14:textId="77777777" w:rsidR="0093350C" w:rsidRDefault="0093350C" w:rsidP="00B41701"/>
          <w:p w14:paraId="3AC47ED7" w14:textId="77777777" w:rsidR="0093350C" w:rsidRDefault="0093350C" w:rsidP="00B41701"/>
          <w:p w14:paraId="1F42D806" w14:textId="77777777" w:rsidR="0093350C" w:rsidRDefault="0093350C" w:rsidP="00B41701"/>
          <w:p w14:paraId="62661074" w14:textId="77777777" w:rsidR="0093350C" w:rsidRDefault="0093350C" w:rsidP="00B41701"/>
          <w:p w14:paraId="00922DC7" w14:textId="77777777" w:rsidR="0093350C" w:rsidRDefault="0093350C" w:rsidP="00B41701"/>
          <w:p w14:paraId="02F2D389" w14:textId="77777777" w:rsidR="0093350C" w:rsidRDefault="0093350C" w:rsidP="00B41701"/>
          <w:p w14:paraId="38A9D0A4" w14:textId="77777777" w:rsidR="0093350C" w:rsidRDefault="0093350C" w:rsidP="00B41701"/>
          <w:p w14:paraId="65B5E673" w14:textId="77777777" w:rsidR="0093350C" w:rsidRDefault="0093350C" w:rsidP="00B41701"/>
          <w:p w14:paraId="0E56A438" w14:textId="77777777" w:rsidR="0093350C" w:rsidRDefault="0093350C" w:rsidP="00B41701">
            <w:r>
              <w:t>Q &amp; A</w:t>
            </w:r>
          </w:p>
          <w:p w14:paraId="2CE6B50A" w14:textId="77777777" w:rsidR="0093350C" w:rsidRDefault="0093350C" w:rsidP="00B41701"/>
        </w:tc>
        <w:tc>
          <w:tcPr>
            <w:tcW w:w="1484" w:type="dxa"/>
          </w:tcPr>
          <w:p w14:paraId="29BBF90E" w14:textId="77777777" w:rsidR="0093350C" w:rsidRDefault="0093350C" w:rsidP="00B41701">
            <w:pPr>
              <w:rPr>
                <w:color w:val="FF0000"/>
              </w:rPr>
            </w:pPr>
          </w:p>
          <w:p w14:paraId="2B4E5F4F" w14:textId="77777777" w:rsidR="0093350C" w:rsidRPr="000E0B06" w:rsidRDefault="0093350C" w:rsidP="00B41701">
            <w:r w:rsidRPr="000E0B06">
              <w:t>2.00-3.20 pm</w:t>
            </w:r>
          </w:p>
          <w:p w14:paraId="78AB2FA4" w14:textId="77777777" w:rsidR="0093350C" w:rsidRDefault="0093350C" w:rsidP="00B41701">
            <w:pPr>
              <w:rPr>
                <w:color w:val="FF0000"/>
              </w:rPr>
            </w:pPr>
          </w:p>
          <w:p w14:paraId="5A4F8D87" w14:textId="77777777" w:rsidR="0093350C" w:rsidRDefault="0093350C" w:rsidP="00B41701">
            <w:pPr>
              <w:rPr>
                <w:color w:val="FF0000"/>
              </w:rPr>
            </w:pPr>
          </w:p>
          <w:p w14:paraId="38F56410" w14:textId="77777777" w:rsidR="0093350C" w:rsidRDefault="0093350C" w:rsidP="00B41701">
            <w:pPr>
              <w:rPr>
                <w:color w:val="FF0000"/>
              </w:rPr>
            </w:pPr>
          </w:p>
          <w:p w14:paraId="390C827E" w14:textId="77777777" w:rsidR="0093350C" w:rsidRDefault="0093350C" w:rsidP="00B41701">
            <w:pPr>
              <w:rPr>
                <w:color w:val="FF0000"/>
              </w:rPr>
            </w:pPr>
          </w:p>
          <w:p w14:paraId="2FF6FCF5" w14:textId="77777777" w:rsidR="0093350C" w:rsidRDefault="0093350C" w:rsidP="00B41701">
            <w:pPr>
              <w:rPr>
                <w:color w:val="FF0000"/>
              </w:rPr>
            </w:pPr>
          </w:p>
          <w:p w14:paraId="31530D09" w14:textId="77777777" w:rsidR="0093350C" w:rsidRDefault="0093350C" w:rsidP="00B41701">
            <w:pPr>
              <w:rPr>
                <w:color w:val="FF0000"/>
              </w:rPr>
            </w:pPr>
          </w:p>
          <w:p w14:paraId="4580638A" w14:textId="77777777" w:rsidR="0093350C" w:rsidRDefault="0093350C" w:rsidP="00B41701">
            <w:pPr>
              <w:rPr>
                <w:color w:val="FF0000"/>
              </w:rPr>
            </w:pPr>
          </w:p>
          <w:p w14:paraId="69777108" w14:textId="77777777" w:rsidR="0093350C" w:rsidRDefault="0093350C" w:rsidP="00B41701">
            <w:pPr>
              <w:rPr>
                <w:color w:val="FF0000"/>
              </w:rPr>
            </w:pPr>
          </w:p>
          <w:p w14:paraId="2638402F" w14:textId="77777777" w:rsidR="0093350C" w:rsidRDefault="0093350C" w:rsidP="00B41701">
            <w:pPr>
              <w:rPr>
                <w:color w:val="FF0000"/>
              </w:rPr>
            </w:pPr>
          </w:p>
          <w:p w14:paraId="570323B7" w14:textId="77777777" w:rsidR="0093350C" w:rsidRDefault="0093350C" w:rsidP="00B41701">
            <w:pPr>
              <w:rPr>
                <w:color w:val="FF0000"/>
              </w:rPr>
            </w:pPr>
          </w:p>
          <w:p w14:paraId="2E7DF8C0" w14:textId="77777777" w:rsidR="0093350C" w:rsidRDefault="0093350C" w:rsidP="00B41701">
            <w:pPr>
              <w:rPr>
                <w:color w:val="FF0000"/>
              </w:rPr>
            </w:pPr>
          </w:p>
          <w:p w14:paraId="31BCAC5A" w14:textId="77777777" w:rsidR="0093350C" w:rsidRDefault="0093350C" w:rsidP="00B41701">
            <w:pPr>
              <w:rPr>
                <w:color w:val="FF0000"/>
              </w:rPr>
            </w:pPr>
          </w:p>
          <w:p w14:paraId="2E2CC0ED" w14:textId="77777777" w:rsidR="0093350C" w:rsidRDefault="0093350C" w:rsidP="00B41701">
            <w:pPr>
              <w:rPr>
                <w:color w:val="FF0000"/>
              </w:rPr>
            </w:pPr>
          </w:p>
          <w:p w14:paraId="2D65C0A1" w14:textId="77777777" w:rsidR="0093350C" w:rsidRDefault="0093350C" w:rsidP="00B41701">
            <w:pPr>
              <w:rPr>
                <w:color w:val="FF0000"/>
              </w:rPr>
            </w:pPr>
          </w:p>
          <w:p w14:paraId="339B9BD5" w14:textId="77777777" w:rsidR="0093350C" w:rsidRDefault="0093350C" w:rsidP="00B41701">
            <w:pPr>
              <w:rPr>
                <w:color w:val="FF0000"/>
              </w:rPr>
            </w:pPr>
          </w:p>
          <w:p w14:paraId="73B60ED2" w14:textId="77777777" w:rsidR="0093350C" w:rsidRDefault="0093350C" w:rsidP="00B41701">
            <w:pPr>
              <w:rPr>
                <w:color w:val="FF0000"/>
              </w:rPr>
            </w:pPr>
          </w:p>
          <w:p w14:paraId="2A638354" w14:textId="77777777" w:rsidR="0093350C" w:rsidRDefault="0093350C" w:rsidP="00B41701">
            <w:pPr>
              <w:rPr>
                <w:color w:val="FF0000"/>
              </w:rPr>
            </w:pPr>
          </w:p>
          <w:p w14:paraId="46B1FCDD" w14:textId="77777777" w:rsidR="0093350C" w:rsidRDefault="0093350C" w:rsidP="00B41701">
            <w:pPr>
              <w:rPr>
                <w:color w:val="FF0000"/>
              </w:rPr>
            </w:pPr>
          </w:p>
          <w:p w14:paraId="353E91D6" w14:textId="77777777" w:rsidR="0093350C" w:rsidRDefault="0093350C" w:rsidP="00B41701">
            <w:pPr>
              <w:rPr>
                <w:color w:val="FF0000"/>
              </w:rPr>
            </w:pPr>
          </w:p>
          <w:p w14:paraId="3C6D99A1" w14:textId="77777777" w:rsidR="0093350C" w:rsidRDefault="0093350C" w:rsidP="00B41701">
            <w:pPr>
              <w:rPr>
                <w:color w:val="FF0000"/>
              </w:rPr>
            </w:pPr>
          </w:p>
          <w:p w14:paraId="53AB9BFD" w14:textId="77777777" w:rsidR="0093350C" w:rsidRDefault="0093350C" w:rsidP="00B41701">
            <w:pPr>
              <w:rPr>
                <w:color w:val="FF0000"/>
              </w:rPr>
            </w:pPr>
          </w:p>
          <w:p w14:paraId="1081015A" w14:textId="77777777" w:rsidR="0093350C" w:rsidRDefault="0093350C" w:rsidP="00B41701">
            <w:pPr>
              <w:rPr>
                <w:color w:val="FF0000"/>
              </w:rPr>
            </w:pPr>
          </w:p>
          <w:p w14:paraId="401D9AA9" w14:textId="77777777" w:rsidR="0093350C" w:rsidRDefault="0093350C" w:rsidP="00B41701">
            <w:pPr>
              <w:rPr>
                <w:color w:val="FF0000"/>
              </w:rPr>
            </w:pPr>
          </w:p>
          <w:p w14:paraId="4AC30B61" w14:textId="77777777" w:rsidR="0093350C" w:rsidRDefault="0093350C" w:rsidP="00B41701">
            <w:pPr>
              <w:rPr>
                <w:color w:val="FF0000"/>
              </w:rPr>
            </w:pPr>
          </w:p>
          <w:p w14:paraId="379854BE" w14:textId="77777777" w:rsidR="0093350C" w:rsidRDefault="0093350C" w:rsidP="00B41701">
            <w:pPr>
              <w:rPr>
                <w:color w:val="FF0000"/>
              </w:rPr>
            </w:pPr>
          </w:p>
          <w:p w14:paraId="69F7C1F5" w14:textId="77777777" w:rsidR="0093350C" w:rsidRDefault="0093350C" w:rsidP="00B41701">
            <w:pPr>
              <w:rPr>
                <w:color w:val="FF0000"/>
              </w:rPr>
            </w:pPr>
          </w:p>
          <w:p w14:paraId="743301E5" w14:textId="77777777" w:rsidR="0093350C" w:rsidRDefault="0093350C" w:rsidP="00B41701">
            <w:pPr>
              <w:rPr>
                <w:color w:val="FF0000"/>
              </w:rPr>
            </w:pPr>
          </w:p>
          <w:p w14:paraId="63DCAD58" w14:textId="77777777" w:rsidR="0093350C" w:rsidRDefault="0093350C" w:rsidP="00B41701">
            <w:pPr>
              <w:rPr>
                <w:color w:val="FF0000"/>
              </w:rPr>
            </w:pPr>
          </w:p>
          <w:p w14:paraId="23F2EC40" w14:textId="77777777" w:rsidR="0093350C" w:rsidRDefault="0093350C" w:rsidP="00B41701">
            <w:pPr>
              <w:rPr>
                <w:color w:val="FF0000"/>
              </w:rPr>
            </w:pPr>
          </w:p>
          <w:p w14:paraId="395E2094" w14:textId="77777777" w:rsidR="0093350C" w:rsidRDefault="0093350C" w:rsidP="00B41701">
            <w:pPr>
              <w:rPr>
                <w:color w:val="FF0000"/>
              </w:rPr>
            </w:pPr>
          </w:p>
          <w:p w14:paraId="6B14929F" w14:textId="77777777" w:rsidR="0093350C" w:rsidRDefault="0093350C" w:rsidP="00B41701">
            <w:pPr>
              <w:rPr>
                <w:color w:val="FF0000"/>
              </w:rPr>
            </w:pPr>
          </w:p>
          <w:p w14:paraId="0F49DB32" w14:textId="77777777" w:rsidR="0093350C" w:rsidRDefault="0093350C" w:rsidP="00B41701">
            <w:pPr>
              <w:rPr>
                <w:color w:val="FF0000"/>
              </w:rPr>
            </w:pPr>
          </w:p>
          <w:p w14:paraId="1F6AC357" w14:textId="12B3EB98" w:rsidR="0093350C" w:rsidRPr="000725E4" w:rsidRDefault="0093350C" w:rsidP="00B41701">
            <w:pPr>
              <w:rPr>
                <w:color w:val="FF0000"/>
              </w:rPr>
            </w:pPr>
          </w:p>
        </w:tc>
        <w:tc>
          <w:tcPr>
            <w:tcW w:w="3137" w:type="dxa"/>
          </w:tcPr>
          <w:p w14:paraId="5DD4A098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4121C5B4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47AA661A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6F1BD9DF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1A822578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0DE41DFA" w14:textId="77777777" w:rsidR="0093350C" w:rsidRPr="00547626" w:rsidRDefault="0093350C" w:rsidP="00685BEE">
            <w:pPr>
              <w:rPr>
                <w:rFonts w:cstheme="minorHAnsi"/>
                <w:sz w:val="24"/>
                <w:szCs w:val="24"/>
              </w:rPr>
            </w:pPr>
          </w:p>
          <w:p w14:paraId="035EA7D6" w14:textId="77777777" w:rsidR="0093350C" w:rsidRPr="00547626" w:rsidRDefault="0093350C" w:rsidP="00685BEE">
            <w:pPr>
              <w:rPr>
                <w:rFonts w:cstheme="minorHAnsi"/>
                <w:sz w:val="24"/>
                <w:szCs w:val="24"/>
              </w:rPr>
            </w:pPr>
          </w:p>
          <w:p w14:paraId="61597011" w14:textId="77777777" w:rsidR="0093350C" w:rsidRPr="00547626" w:rsidRDefault="0093350C" w:rsidP="00685BEE">
            <w:p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14. Dr.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Mohd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Noh Abdul Jalil</w:t>
            </w:r>
          </w:p>
          <w:p w14:paraId="3F2D2646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42222D10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34278C4A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6C3DC5AD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18D5730A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4FAAFD68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6DC85027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38B7CC0C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15. Dr. Nur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Suriya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Mohd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>. Nor</w:t>
            </w:r>
          </w:p>
          <w:p w14:paraId="7E1BC724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0AB3A7AB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2933FAB4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4A258BFB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1D77E5B1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1BB3720C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4E2AF96B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61AF6D83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16. Prof. Dr.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Thameem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Ushama</w:t>
            </w:r>
            <w:proofErr w:type="spellEnd"/>
          </w:p>
          <w:p w14:paraId="22092D28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551626F4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4DE14D29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5759F4A9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310BDE46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17. Assoc. Prof. Dr.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Isham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Pawan Ahmad</w:t>
            </w:r>
          </w:p>
          <w:p w14:paraId="2F5AE5F8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4D3519F5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0931B50F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52FBA6E3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1B3E3346" w14:textId="77777777" w:rsidR="0093350C" w:rsidRPr="00547626" w:rsidRDefault="0093350C" w:rsidP="00A61469">
            <w:pPr>
              <w:rPr>
                <w:rFonts w:cstheme="minorHAnsi"/>
                <w:sz w:val="24"/>
                <w:szCs w:val="24"/>
              </w:rPr>
            </w:pPr>
          </w:p>
          <w:p w14:paraId="3C41D1FB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  <w:p w14:paraId="442163F3" w14:textId="77777777" w:rsidR="0093350C" w:rsidRPr="00547626" w:rsidRDefault="0093350C" w:rsidP="000725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0042BFB" w14:textId="77777777" w:rsidR="0093350C" w:rsidRDefault="0093350C" w:rsidP="00B41701"/>
          <w:p w14:paraId="4B1819B2" w14:textId="77777777" w:rsidR="0093350C" w:rsidRDefault="0093350C" w:rsidP="00B41701"/>
          <w:p w14:paraId="769E8F83" w14:textId="77777777" w:rsidR="0093350C" w:rsidRDefault="0093350C" w:rsidP="00B41701"/>
          <w:p w14:paraId="3BF48A3A" w14:textId="77777777" w:rsidR="0093350C" w:rsidRDefault="0093350C" w:rsidP="00B41701"/>
          <w:p w14:paraId="2F67B3CE" w14:textId="77777777" w:rsidR="0093350C" w:rsidRDefault="0093350C" w:rsidP="00B41701"/>
          <w:p w14:paraId="3869AC6B" w14:textId="77777777" w:rsidR="0093350C" w:rsidRDefault="0093350C" w:rsidP="00685BEE"/>
          <w:p w14:paraId="490862C2" w14:textId="77777777" w:rsidR="0093350C" w:rsidRDefault="0093350C" w:rsidP="00685BEE"/>
          <w:p w14:paraId="61C176CE" w14:textId="77777777" w:rsidR="0093350C" w:rsidRDefault="0093350C" w:rsidP="00685BEE">
            <w:r>
              <w:t>KIRKHS Holistic Student Development Model via Synergised Academic and Student Activities: A Case Study of Islamic Da’wah (RKUD 2030) Course, Semester 2, 2020/2021</w:t>
            </w:r>
          </w:p>
          <w:p w14:paraId="55F79DDE" w14:textId="77777777" w:rsidR="0093350C" w:rsidRDefault="0093350C" w:rsidP="000725E4"/>
          <w:p w14:paraId="1770301B" w14:textId="77777777" w:rsidR="0093350C" w:rsidRDefault="0093350C" w:rsidP="000725E4">
            <w:r>
              <w:t xml:space="preserve">Integrating "Learning to Live Together" in the University Curriculum as a </w:t>
            </w:r>
            <w:r>
              <w:lastRenderedPageBreak/>
              <w:t xml:space="preserve">Platform to Promote Inter-Religious Harmony: A Case Study of RKUD 2250 </w:t>
            </w:r>
          </w:p>
          <w:p w14:paraId="45F24936" w14:textId="77777777" w:rsidR="0093350C" w:rsidRDefault="0093350C" w:rsidP="000725E4"/>
          <w:p w14:paraId="7AEF6871" w14:textId="77777777" w:rsidR="0093350C" w:rsidRDefault="0093350C" w:rsidP="000725E4">
            <w:r>
              <w:t xml:space="preserve">Muhammad </w:t>
            </w:r>
            <w:proofErr w:type="spellStart"/>
            <w:r>
              <w:t>Shahrur’s</w:t>
            </w:r>
            <w:proofErr w:type="spellEnd"/>
            <w:r>
              <w:t xml:space="preserve"> Views on the Qur’an, Hadith Corpus, </w:t>
            </w:r>
            <w:proofErr w:type="spellStart"/>
            <w:r>
              <w:t>Shari’ah</w:t>
            </w:r>
            <w:proofErr w:type="spellEnd"/>
            <w:r>
              <w:t xml:space="preserve"> and Early Islamic Thought: A Critique.</w:t>
            </w:r>
          </w:p>
          <w:p w14:paraId="4D86B05C" w14:textId="77777777" w:rsidR="0093350C" w:rsidRDefault="0093350C" w:rsidP="000725E4"/>
          <w:p w14:paraId="43289642" w14:textId="77777777" w:rsidR="0093350C" w:rsidRDefault="0093350C" w:rsidP="000725E4">
            <w:r>
              <w:t>The Challenge of Materialistic Positivism to Human Sciences: the Story of How Nonsense  and How Science can Determine Human Values</w:t>
            </w:r>
          </w:p>
          <w:p w14:paraId="07193DD8" w14:textId="77777777" w:rsidR="0093350C" w:rsidRDefault="0093350C" w:rsidP="000725E4"/>
          <w:p w14:paraId="6E662F1A" w14:textId="77777777" w:rsidR="0093350C" w:rsidRDefault="0093350C" w:rsidP="00A61469">
            <w:r>
              <w:t xml:space="preserve">   </w:t>
            </w:r>
          </w:p>
        </w:tc>
      </w:tr>
      <w:tr w:rsidR="0093350C" w14:paraId="4DD7FB33" w14:textId="77777777" w:rsidTr="000725E4">
        <w:tc>
          <w:tcPr>
            <w:tcW w:w="2310" w:type="dxa"/>
          </w:tcPr>
          <w:p w14:paraId="22B62429" w14:textId="77777777" w:rsidR="0093350C" w:rsidRDefault="0093350C" w:rsidP="00B41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095F24A" w14:textId="77777777" w:rsidR="0093350C" w:rsidRDefault="0093350C" w:rsidP="00B41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37CDFF7" w14:textId="77777777" w:rsidR="0093350C" w:rsidRPr="000E0B06" w:rsidRDefault="0093350C" w:rsidP="00B41701">
            <w:pPr>
              <w:rPr>
                <w:b/>
                <w:bCs/>
                <w:sz w:val="28"/>
                <w:szCs w:val="28"/>
              </w:rPr>
            </w:pPr>
            <w:r w:rsidRPr="000E0B06">
              <w:rPr>
                <w:b/>
                <w:bCs/>
                <w:sz w:val="28"/>
                <w:szCs w:val="28"/>
              </w:rPr>
              <w:t>Fifth Session:</w:t>
            </w:r>
          </w:p>
          <w:p w14:paraId="78A8F3D3" w14:textId="77777777" w:rsidR="0093350C" w:rsidRDefault="0093350C" w:rsidP="000440AF">
            <w:r w:rsidRPr="000E0B06">
              <w:rPr>
                <w:b/>
                <w:bCs/>
                <w:sz w:val="28"/>
                <w:szCs w:val="28"/>
              </w:rPr>
              <w:t>Moderator:</w:t>
            </w:r>
            <w:r w:rsidRPr="000440A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440AF">
              <w:rPr>
                <w:rFonts w:ascii="CIDFont+F3" w:hAnsi="CIDFont+F3" w:cs="CIDFont+F3"/>
                <w:sz w:val="23"/>
                <w:szCs w:val="23"/>
              </w:rPr>
              <w:t>Dr. Muhammad Ayman al-</w:t>
            </w:r>
            <w:proofErr w:type="spellStart"/>
            <w:r w:rsidRPr="000440AF">
              <w:rPr>
                <w:rFonts w:ascii="CIDFont+F3" w:hAnsi="CIDFont+F3" w:cs="CIDFont+F3"/>
                <w:sz w:val="23"/>
                <w:szCs w:val="23"/>
              </w:rPr>
              <w:t>Akiti</w:t>
            </w:r>
            <w:proofErr w:type="spellEnd"/>
            <w:r>
              <w:t xml:space="preserve"> </w:t>
            </w:r>
          </w:p>
          <w:p w14:paraId="049ED17A" w14:textId="77777777" w:rsidR="0093350C" w:rsidRDefault="0093350C" w:rsidP="00B41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BD6F77B" w14:textId="77777777" w:rsidR="0093350C" w:rsidRDefault="0093350C" w:rsidP="00B41701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0E1126F" w14:textId="77777777" w:rsidR="0093350C" w:rsidRDefault="0093350C" w:rsidP="00B41701">
            <w:pPr>
              <w:rPr>
                <w:sz w:val="24"/>
                <w:szCs w:val="24"/>
              </w:rPr>
            </w:pPr>
            <w:r w:rsidRPr="00A61469">
              <w:rPr>
                <w:sz w:val="24"/>
                <w:szCs w:val="24"/>
              </w:rPr>
              <w:t>Paper presentations</w:t>
            </w:r>
          </w:p>
          <w:p w14:paraId="358D039E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7DD08F53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45175591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2B3A839A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7ED7824F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2CAF08F6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51F78D5F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20F764B5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4DDF3C82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08212F61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7C236225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74791156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639AFFA9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4C4ED421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072CD8BF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5E83DA4C" w14:textId="77777777" w:rsidR="0093350C" w:rsidRDefault="0093350C" w:rsidP="00B41701">
            <w:pPr>
              <w:rPr>
                <w:sz w:val="24"/>
                <w:szCs w:val="24"/>
              </w:rPr>
            </w:pPr>
          </w:p>
          <w:p w14:paraId="035A7752" w14:textId="77777777" w:rsidR="0093350C" w:rsidRPr="00A61469" w:rsidRDefault="0093350C" w:rsidP="00B41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&amp; A</w:t>
            </w:r>
          </w:p>
        </w:tc>
        <w:tc>
          <w:tcPr>
            <w:tcW w:w="1484" w:type="dxa"/>
          </w:tcPr>
          <w:p w14:paraId="40A032DF" w14:textId="77777777" w:rsidR="0093350C" w:rsidRDefault="0093350C" w:rsidP="00B41701">
            <w:pPr>
              <w:rPr>
                <w:color w:val="FF0000"/>
              </w:rPr>
            </w:pPr>
          </w:p>
          <w:p w14:paraId="5CCC63AF" w14:textId="77777777" w:rsidR="0093350C" w:rsidRDefault="0093350C" w:rsidP="00B41701">
            <w:pPr>
              <w:rPr>
                <w:color w:val="FF0000"/>
              </w:rPr>
            </w:pPr>
          </w:p>
          <w:p w14:paraId="28192623" w14:textId="77777777" w:rsidR="0093350C" w:rsidRDefault="0093350C" w:rsidP="00B41701">
            <w:pPr>
              <w:rPr>
                <w:color w:val="FF0000"/>
              </w:rPr>
            </w:pPr>
          </w:p>
          <w:p w14:paraId="67D8E654" w14:textId="77777777" w:rsidR="0093350C" w:rsidRPr="000E0B06" w:rsidRDefault="0093350C" w:rsidP="00B41701">
            <w:r w:rsidRPr="000E0B06">
              <w:t>3.20-4.40 pm</w:t>
            </w:r>
          </w:p>
          <w:p w14:paraId="070907A6" w14:textId="77777777" w:rsidR="0093350C" w:rsidRDefault="0093350C" w:rsidP="00B41701">
            <w:pPr>
              <w:rPr>
                <w:color w:val="FF0000"/>
              </w:rPr>
            </w:pPr>
          </w:p>
          <w:p w14:paraId="00772AB3" w14:textId="77777777" w:rsidR="0093350C" w:rsidRDefault="0093350C" w:rsidP="00B41701">
            <w:pPr>
              <w:rPr>
                <w:color w:val="FF0000"/>
              </w:rPr>
            </w:pPr>
          </w:p>
          <w:p w14:paraId="76ADBBC3" w14:textId="77777777" w:rsidR="0093350C" w:rsidRDefault="0093350C" w:rsidP="00B41701">
            <w:pPr>
              <w:rPr>
                <w:color w:val="FF0000"/>
              </w:rPr>
            </w:pPr>
          </w:p>
          <w:p w14:paraId="02092487" w14:textId="77777777" w:rsidR="0093350C" w:rsidRDefault="0093350C" w:rsidP="00B41701">
            <w:pPr>
              <w:rPr>
                <w:color w:val="FF0000"/>
              </w:rPr>
            </w:pPr>
          </w:p>
          <w:p w14:paraId="33CAF149" w14:textId="77777777" w:rsidR="0093350C" w:rsidRDefault="0093350C" w:rsidP="00B41701">
            <w:pPr>
              <w:rPr>
                <w:color w:val="FF0000"/>
              </w:rPr>
            </w:pPr>
          </w:p>
          <w:p w14:paraId="0B9757BD" w14:textId="77777777" w:rsidR="0093350C" w:rsidRDefault="0093350C" w:rsidP="00B41701">
            <w:pPr>
              <w:rPr>
                <w:color w:val="FF0000"/>
              </w:rPr>
            </w:pPr>
          </w:p>
          <w:p w14:paraId="4F9D99DC" w14:textId="77777777" w:rsidR="0093350C" w:rsidRDefault="0093350C" w:rsidP="00B41701">
            <w:pPr>
              <w:rPr>
                <w:color w:val="FF0000"/>
              </w:rPr>
            </w:pPr>
          </w:p>
          <w:p w14:paraId="6C245DD8" w14:textId="77777777" w:rsidR="0093350C" w:rsidRDefault="0093350C" w:rsidP="00B41701">
            <w:pPr>
              <w:rPr>
                <w:color w:val="FF0000"/>
              </w:rPr>
            </w:pPr>
          </w:p>
          <w:p w14:paraId="4A3107E7" w14:textId="77777777" w:rsidR="0093350C" w:rsidRDefault="0093350C" w:rsidP="00B41701">
            <w:pPr>
              <w:rPr>
                <w:color w:val="FF0000"/>
              </w:rPr>
            </w:pPr>
          </w:p>
          <w:p w14:paraId="5608FA10" w14:textId="77777777" w:rsidR="0093350C" w:rsidRDefault="0093350C" w:rsidP="00B41701">
            <w:pPr>
              <w:rPr>
                <w:color w:val="FF0000"/>
              </w:rPr>
            </w:pPr>
          </w:p>
          <w:p w14:paraId="6AC6F5E0" w14:textId="77777777" w:rsidR="0093350C" w:rsidRDefault="0093350C" w:rsidP="00B41701">
            <w:pPr>
              <w:rPr>
                <w:color w:val="FF0000"/>
              </w:rPr>
            </w:pPr>
          </w:p>
          <w:p w14:paraId="6DD381DE" w14:textId="77777777" w:rsidR="0093350C" w:rsidRDefault="0093350C" w:rsidP="00B41701">
            <w:pPr>
              <w:rPr>
                <w:color w:val="FF0000"/>
              </w:rPr>
            </w:pPr>
          </w:p>
          <w:p w14:paraId="662A0646" w14:textId="77777777" w:rsidR="0093350C" w:rsidRDefault="0093350C" w:rsidP="00B41701">
            <w:pPr>
              <w:rPr>
                <w:color w:val="FF0000"/>
              </w:rPr>
            </w:pPr>
          </w:p>
          <w:p w14:paraId="753FA988" w14:textId="77777777" w:rsidR="0093350C" w:rsidRDefault="0093350C" w:rsidP="00B41701">
            <w:pPr>
              <w:rPr>
                <w:color w:val="FF0000"/>
              </w:rPr>
            </w:pPr>
          </w:p>
          <w:p w14:paraId="0EB35449" w14:textId="77777777" w:rsidR="0093350C" w:rsidRDefault="0093350C" w:rsidP="00B41701">
            <w:pPr>
              <w:rPr>
                <w:color w:val="FF0000"/>
              </w:rPr>
            </w:pPr>
          </w:p>
          <w:p w14:paraId="10B51FD5" w14:textId="77777777" w:rsidR="0093350C" w:rsidRDefault="0093350C" w:rsidP="00B41701">
            <w:pPr>
              <w:rPr>
                <w:color w:val="FF0000"/>
              </w:rPr>
            </w:pPr>
          </w:p>
          <w:p w14:paraId="0F92E169" w14:textId="77777777" w:rsidR="0093350C" w:rsidRDefault="0093350C" w:rsidP="00B41701">
            <w:pPr>
              <w:rPr>
                <w:color w:val="FF0000"/>
              </w:rPr>
            </w:pPr>
          </w:p>
          <w:p w14:paraId="10DE2102" w14:textId="77777777" w:rsidR="0093350C" w:rsidRDefault="0093350C" w:rsidP="00B41701">
            <w:pPr>
              <w:rPr>
                <w:color w:val="FF0000"/>
              </w:rPr>
            </w:pPr>
          </w:p>
          <w:p w14:paraId="34A5157B" w14:textId="77777777" w:rsidR="0093350C" w:rsidRDefault="0093350C" w:rsidP="00B41701">
            <w:pPr>
              <w:rPr>
                <w:color w:val="FF0000"/>
              </w:rPr>
            </w:pPr>
          </w:p>
          <w:p w14:paraId="3C35DBA9" w14:textId="77777777" w:rsidR="0093350C" w:rsidRDefault="0093350C" w:rsidP="00B41701">
            <w:pPr>
              <w:rPr>
                <w:color w:val="FF0000"/>
              </w:rPr>
            </w:pPr>
          </w:p>
          <w:p w14:paraId="7938C346" w14:textId="77777777" w:rsidR="0093350C" w:rsidRDefault="0093350C" w:rsidP="00B41701">
            <w:pPr>
              <w:rPr>
                <w:color w:val="FF0000"/>
              </w:rPr>
            </w:pPr>
          </w:p>
          <w:p w14:paraId="00F785B6" w14:textId="77777777" w:rsidR="0093350C" w:rsidRPr="00A61469" w:rsidRDefault="0093350C" w:rsidP="000E0B06">
            <w:pPr>
              <w:rPr>
                <w:color w:val="FF0000"/>
              </w:rPr>
            </w:pPr>
          </w:p>
        </w:tc>
        <w:tc>
          <w:tcPr>
            <w:tcW w:w="3137" w:type="dxa"/>
          </w:tcPr>
          <w:p w14:paraId="32D13BD5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1FF1345F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0372E543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69D1F4C5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36A81F51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6AC63E3D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524EA5DE" w14:textId="77777777" w:rsidR="0093350C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2E3E0B4B" w14:textId="77777777" w:rsidR="0093350C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1D440754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55D9D524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18. Asst. Prof. Dr.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Masitoh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Ahmad </w:t>
            </w:r>
          </w:p>
          <w:p w14:paraId="20D2A5B0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4C2B2216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2DC774F8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57DF12CD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>19. Prof. Dr. Muhammad Mumtaz Ali</w:t>
            </w:r>
          </w:p>
          <w:p w14:paraId="23E131F8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1146B55D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60A86216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  <w:r w:rsidRPr="00547626">
              <w:rPr>
                <w:rFonts w:cstheme="minorHAnsi"/>
                <w:sz w:val="24"/>
                <w:szCs w:val="24"/>
              </w:rPr>
              <w:t xml:space="preserve">20. Asst. Prof. Dr </w:t>
            </w:r>
            <w:proofErr w:type="spellStart"/>
            <w:r w:rsidRPr="00547626">
              <w:rPr>
                <w:rFonts w:cstheme="minorHAnsi"/>
                <w:sz w:val="24"/>
                <w:szCs w:val="24"/>
              </w:rPr>
              <w:t>Unggaran</w:t>
            </w:r>
            <w:proofErr w:type="spellEnd"/>
            <w:r w:rsidRPr="00547626">
              <w:rPr>
                <w:rFonts w:cstheme="minorHAnsi"/>
                <w:sz w:val="24"/>
                <w:szCs w:val="24"/>
              </w:rPr>
              <w:t xml:space="preserve"> Rashid</w:t>
            </w:r>
          </w:p>
          <w:p w14:paraId="36C7D3C3" w14:textId="77777777" w:rsidR="0093350C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2B13BDA7" w14:textId="77777777" w:rsidR="0093350C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2F5F7308" w14:textId="77777777" w:rsidR="0093350C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7BCCB8B1" w14:textId="77777777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  <w:p w14:paraId="4D0A7F9A" w14:textId="10774770" w:rsidR="0093350C" w:rsidRPr="00547626" w:rsidRDefault="0093350C" w:rsidP="00B417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6CE0E50" w14:textId="77777777" w:rsidR="0093350C" w:rsidRDefault="0093350C" w:rsidP="00B41701"/>
          <w:p w14:paraId="4A07E4F5" w14:textId="77777777" w:rsidR="0093350C" w:rsidRDefault="0093350C" w:rsidP="00B41701"/>
          <w:p w14:paraId="2BE7794D" w14:textId="77777777" w:rsidR="0093350C" w:rsidRDefault="0093350C" w:rsidP="00B41701"/>
          <w:p w14:paraId="6A2540D5" w14:textId="77777777" w:rsidR="0093350C" w:rsidRDefault="0093350C" w:rsidP="00B41701"/>
          <w:p w14:paraId="32351E9F" w14:textId="77777777" w:rsidR="0093350C" w:rsidRDefault="0093350C" w:rsidP="00B41701"/>
          <w:p w14:paraId="3AE47B2D" w14:textId="77777777" w:rsidR="0093350C" w:rsidRDefault="0093350C" w:rsidP="00B41701"/>
          <w:p w14:paraId="6A5636C6" w14:textId="77777777" w:rsidR="0093350C" w:rsidRDefault="0093350C" w:rsidP="00B41701"/>
          <w:p w14:paraId="08804A6F" w14:textId="77777777" w:rsidR="0093350C" w:rsidRDefault="0093350C" w:rsidP="00B41701"/>
          <w:p w14:paraId="3CB44B82" w14:textId="77777777" w:rsidR="0093350C" w:rsidRDefault="0093350C" w:rsidP="00B41701"/>
          <w:p w14:paraId="6BC18321" w14:textId="77777777" w:rsidR="0093350C" w:rsidRDefault="0093350C" w:rsidP="00B41701"/>
          <w:p w14:paraId="79D07F12" w14:textId="77777777" w:rsidR="0093350C" w:rsidRDefault="0093350C" w:rsidP="00A61469">
            <w:pPr>
              <w:rPr>
                <w:rFonts w:cs="Arial"/>
              </w:rPr>
            </w:pPr>
            <w:r w:rsidRPr="006F35CD">
              <w:rPr>
                <w:rFonts w:cs="Arial"/>
                <w:rtl/>
              </w:rPr>
              <w:t>الدعوة لغير المسلمين في ماليزيا ومدى انسجامها مع حرية العقيدة في الفكر الإسلامي</w:t>
            </w:r>
            <w:r w:rsidRPr="006F35CD">
              <w:rPr>
                <w:rFonts w:cs="Arial"/>
              </w:rPr>
              <w:t xml:space="preserve">. </w:t>
            </w:r>
          </w:p>
          <w:p w14:paraId="4EA7DFEE" w14:textId="77777777" w:rsidR="0093350C" w:rsidRDefault="0093350C" w:rsidP="00A61469">
            <w:pPr>
              <w:rPr>
                <w:rFonts w:cs="Arial"/>
              </w:rPr>
            </w:pPr>
          </w:p>
          <w:p w14:paraId="19469A2F" w14:textId="77777777" w:rsidR="0093350C" w:rsidRDefault="0093350C" w:rsidP="00A61469">
            <w:pPr>
              <w:rPr>
                <w:rFonts w:cs="Arial"/>
              </w:rPr>
            </w:pPr>
            <w:r>
              <w:rPr>
                <w:rFonts w:cs="Arial"/>
              </w:rPr>
              <w:t xml:space="preserve">Rethinking Epistemology: Reflection on Some Central Concern </w:t>
            </w:r>
          </w:p>
          <w:p w14:paraId="4495C60E" w14:textId="77777777" w:rsidR="0093350C" w:rsidRDefault="0093350C" w:rsidP="00A61469">
            <w:pPr>
              <w:rPr>
                <w:rFonts w:cs="Arial"/>
              </w:rPr>
            </w:pPr>
          </w:p>
          <w:p w14:paraId="40DBDDC7" w14:textId="77777777" w:rsidR="0093350C" w:rsidRDefault="0093350C" w:rsidP="00A61469">
            <w:r w:rsidRPr="00547626">
              <w:t>The ‘Son of God’ in the Gospel of John and its relevance for Muslim-Christian dialogue.</w:t>
            </w:r>
          </w:p>
        </w:tc>
      </w:tr>
      <w:tr w:rsidR="0093350C" w14:paraId="31842CB5" w14:textId="77777777" w:rsidTr="000725E4">
        <w:tc>
          <w:tcPr>
            <w:tcW w:w="2310" w:type="dxa"/>
          </w:tcPr>
          <w:p w14:paraId="71CCC08C" w14:textId="77777777" w:rsidR="0093350C" w:rsidRDefault="0093350C" w:rsidP="00B41701">
            <w:r>
              <w:lastRenderedPageBreak/>
              <w:t>End of the Session</w:t>
            </w:r>
          </w:p>
          <w:p w14:paraId="57039FB6" w14:textId="77777777" w:rsidR="0093350C" w:rsidRDefault="0093350C" w:rsidP="00B41701"/>
          <w:p w14:paraId="4112F5D7" w14:textId="77777777" w:rsidR="0093350C" w:rsidRDefault="0093350C" w:rsidP="00B41701">
            <w:r>
              <w:t>Concluding remarks</w:t>
            </w:r>
          </w:p>
        </w:tc>
        <w:tc>
          <w:tcPr>
            <w:tcW w:w="1484" w:type="dxa"/>
          </w:tcPr>
          <w:p w14:paraId="0F6E0217" w14:textId="77777777" w:rsidR="0093350C" w:rsidRDefault="0093350C" w:rsidP="00B41701">
            <w:r>
              <w:t>4.40-5.00pm</w:t>
            </w:r>
          </w:p>
        </w:tc>
        <w:tc>
          <w:tcPr>
            <w:tcW w:w="3137" w:type="dxa"/>
          </w:tcPr>
          <w:p w14:paraId="0A52DCB0" w14:textId="77777777" w:rsidR="0093350C" w:rsidRDefault="0093350C" w:rsidP="00B41701"/>
        </w:tc>
        <w:tc>
          <w:tcPr>
            <w:tcW w:w="2311" w:type="dxa"/>
          </w:tcPr>
          <w:p w14:paraId="27E9057C" w14:textId="77777777" w:rsidR="0093350C" w:rsidRDefault="0093350C" w:rsidP="00B41701"/>
        </w:tc>
      </w:tr>
    </w:tbl>
    <w:p w14:paraId="36B3DA3F" w14:textId="77777777" w:rsidR="000725E4" w:rsidRDefault="000725E4" w:rsidP="00B41701"/>
    <w:p w14:paraId="2CC86919" w14:textId="77777777" w:rsidR="00B41701" w:rsidRDefault="00B41701" w:rsidP="00B41701"/>
    <w:sectPr w:rsidR="00B41701" w:rsidSect="002A2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20"/>
    <w:multiLevelType w:val="hybridMultilevel"/>
    <w:tmpl w:val="D702F018"/>
    <w:lvl w:ilvl="0" w:tplc="4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1D8D"/>
    <w:multiLevelType w:val="hybridMultilevel"/>
    <w:tmpl w:val="D702F018"/>
    <w:lvl w:ilvl="0" w:tplc="4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1DC"/>
    <w:multiLevelType w:val="hybridMultilevel"/>
    <w:tmpl w:val="21F29C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44406"/>
    <w:multiLevelType w:val="hybridMultilevel"/>
    <w:tmpl w:val="9B5EF1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377F"/>
    <w:multiLevelType w:val="hybridMultilevel"/>
    <w:tmpl w:val="BB02F62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264E4"/>
    <w:multiLevelType w:val="hybridMultilevel"/>
    <w:tmpl w:val="A454A450"/>
    <w:lvl w:ilvl="0" w:tplc="CE3A00A2">
      <w:start w:val="1"/>
      <w:numFmt w:val="decimal"/>
      <w:lvlText w:val="%1."/>
      <w:lvlJc w:val="left"/>
      <w:pPr>
        <w:ind w:left="720" w:hanging="360"/>
      </w:pPr>
      <w:rPr>
        <w:rFonts w:ascii="CIDFont+F3" w:hAnsi="CIDFont+F3" w:cs="CIDFont+F3" w:hint="default"/>
        <w:sz w:val="23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1C6"/>
    <w:multiLevelType w:val="hybridMultilevel"/>
    <w:tmpl w:val="4008CB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72623"/>
    <w:multiLevelType w:val="hybridMultilevel"/>
    <w:tmpl w:val="38E629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65457"/>
    <w:multiLevelType w:val="hybridMultilevel"/>
    <w:tmpl w:val="A454A450"/>
    <w:lvl w:ilvl="0" w:tplc="CE3A00A2">
      <w:start w:val="1"/>
      <w:numFmt w:val="decimal"/>
      <w:lvlText w:val="%1."/>
      <w:lvlJc w:val="left"/>
      <w:pPr>
        <w:ind w:left="720" w:hanging="360"/>
      </w:pPr>
      <w:rPr>
        <w:rFonts w:ascii="CIDFont+F3" w:hAnsi="CIDFont+F3" w:cs="CIDFont+F3" w:hint="default"/>
        <w:sz w:val="23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0AE5"/>
    <w:multiLevelType w:val="hybridMultilevel"/>
    <w:tmpl w:val="D850FA28"/>
    <w:lvl w:ilvl="0" w:tplc="61405434">
      <w:start w:val="1"/>
      <w:numFmt w:val="decimal"/>
      <w:lvlText w:val="%1."/>
      <w:lvlJc w:val="left"/>
      <w:pPr>
        <w:ind w:left="720" w:hanging="360"/>
      </w:pPr>
      <w:rPr>
        <w:rFonts w:ascii="CIDFont+F3" w:hAnsi="CIDFont+F3" w:cs="CIDFont+F3" w:hint="default"/>
        <w:sz w:val="23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5A61"/>
    <w:multiLevelType w:val="hybridMultilevel"/>
    <w:tmpl w:val="A454A450"/>
    <w:lvl w:ilvl="0" w:tplc="CE3A00A2">
      <w:start w:val="1"/>
      <w:numFmt w:val="decimal"/>
      <w:lvlText w:val="%1."/>
      <w:lvlJc w:val="left"/>
      <w:pPr>
        <w:ind w:left="720" w:hanging="360"/>
      </w:pPr>
      <w:rPr>
        <w:rFonts w:ascii="CIDFont+F3" w:hAnsi="CIDFont+F3" w:cs="CIDFont+F3" w:hint="default"/>
        <w:sz w:val="23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D1703"/>
    <w:multiLevelType w:val="hybridMultilevel"/>
    <w:tmpl w:val="A454A450"/>
    <w:lvl w:ilvl="0" w:tplc="CE3A00A2">
      <w:start w:val="1"/>
      <w:numFmt w:val="decimal"/>
      <w:lvlText w:val="%1."/>
      <w:lvlJc w:val="left"/>
      <w:pPr>
        <w:ind w:left="720" w:hanging="360"/>
      </w:pPr>
      <w:rPr>
        <w:rFonts w:ascii="CIDFont+F3" w:hAnsi="CIDFont+F3" w:cs="CIDFont+F3" w:hint="default"/>
        <w:sz w:val="23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701"/>
    <w:rsid w:val="000440AF"/>
    <w:rsid w:val="000725E4"/>
    <w:rsid w:val="000E0B06"/>
    <w:rsid w:val="002A205B"/>
    <w:rsid w:val="002A3917"/>
    <w:rsid w:val="002B69E5"/>
    <w:rsid w:val="00490112"/>
    <w:rsid w:val="004F7DB7"/>
    <w:rsid w:val="005057EC"/>
    <w:rsid w:val="00547626"/>
    <w:rsid w:val="005A5F27"/>
    <w:rsid w:val="00610937"/>
    <w:rsid w:val="00685BEE"/>
    <w:rsid w:val="006F35CD"/>
    <w:rsid w:val="007153F4"/>
    <w:rsid w:val="007262FA"/>
    <w:rsid w:val="007650C5"/>
    <w:rsid w:val="00783A61"/>
    <w:rsid w:val="007A2069"/>
    <w:rsid w:val="0093350C"/>
    <w:rsid w:val="00980E3E"/>
    <w:rsid w:val="00A2315F"/>
    <w:rsid w:val="00A61469"/>
    <w:rsid w:val="00AC6EBD"/>
    <w:rsid w:val="00AE2028"/>
    <w:rsid w:val="00AF4FCC"/>
    <w:rsid w:val="00B41701"/>
    <w:rsid w:val="00C471D9"/>
    <w:rsid w:val="00C75FEC"/>
    <w:rsid w:val="00CA317C"/>
    <w:rsid w:val="00F46728"/>
    <w:rsid w:val="00F66348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6D8F"/>
  <w15:docId w15:val="{5CB63163-6D35-471F-91E1-B08A4A34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4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ium.zoom.us/j/99619660999?pwd=b3IvTHlSYkFyM2pLUmkxOGplSHJt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Z50-70</dc:creator>
  <cp:keywords/>
  <dc:description/>
  <cp:lastModifiedBy>Amilah Awang Abd Rahman</cp:lastModifiedBy>
  <cp:revision>63</cp:revision>
  <dcterms:created xsi:type="dcterms:W3CDTF">2021-09-14T04:19:00Z</dcterms:created>
  <dcterms:modified xsi:type="dcterms:W3CDTF">2021-12-03T00:28:00Z</dcterms:modified>
</cp:coreProperties>
</file>